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F8F7" w14:textId="77777777" w:rsidR="003A4BD0" w:rsidRDefault="007678E8" w:rsidP="00A23F33">
      <w:pPr>
        <w:spacing w:after="240"/>
        <w:jc w:val="center"/>
        <w:rPr>
          <w:b/>
          <w:sz w:val="28"/>
          <w:szCs w:val="28"/>
        </w:rPr>
      </w:pPr>
      <w:r w:rsidRPr="007678E8">
        <w:rPr>
          <w:b/>
          <w:sz w:val="28"/>
          <w:szCs w:val="28"/>
        </w:rPr>
        <w:t>Oxfordshire County Council Travel Plan Statement Template</w:t>
      </w:r>
    </w:p>
    <w:p w14:paraId="6D6CECE0" w14:textId="0F161D83" w:rsidR="00A23F33" w:rsidRDefault="00A23F33" w:rsidP="00A23F33">
      <w:pPr>
        <w:tabs>
          <w:tab w:val="left" w:pos="3060"/>
        </w:tabs>
        <w:rPr>
          <w:b/>
        </w:rPr>
      </w:pPr>
      <w:r>
        <w:rPr>
          <w:b/>
        </w:rPr>
        <w:t>Deve</w:t>
      </w:r>
      <w:r w:rsidR="00A43BDC">
        <w:rPr>
          <w:b/>
        </w:rPr>
        <w:t>lo</w:t>
      </w:r>
      <w:r>
        <w:rPr>
          <w:b/>
        </w:rPr>
        <w:t>pment:</w:t>
      </w:r>
    </w:p>
    <w:p w14:paraId="06C842B7" w14:textId="77777777" w:rsidR="00A23F33" w:rsidRDefault="00A23F33" w:rsidP="00A23F33">
      <w:pPr>
        <w:tabs>
          <w:tab w:val="left" w:pos="3060"/>
        </w:tabs>
        <w:rPr>
          <w:b/>
        </w:rPr>
      </w:pPr>
    </w:p>
    <w:p w14:paraId="4BB42B57" w14:textId="5BE44839" w:rsidR="0010326D" w:rsidRDefault="00A23F33" w:rsidP="00A23F33">
      <w:pPr>
        <w:tabs>
          <w:tab w:val="left" w:pos="3060"/>
        </w:tabs>
        <w:spacing w:after="240"/>
        <w:rPr>
          <w:b/>
        </w:rPr>
      </w:pPr>
      <w:r>
        <w:rPr>
          <w:b/>
        </w:rPr>
        <w:t>Planning Application No:</w:t>
      </w:r>
    </w:p>
    <w:p w14:paraId="7F3AC06C" w14:textId="105363FA" w:rsidR="0084037C" w:rsidRDefault="0084037C" w:rsidP="00A23F33">
      <w:pPr>
        <w:tabs>
          <w:tab w:val="left" w:pos="3060"/>
        </w:tabs>
        <w:spacing w:after="240"/>
        <w:rPr>
          <w:b/>
        </w:rPr>
      </w:pPr>
      <w:r>
        <w:rPr>
          <w:b/>
        </w:rPr>
        <w:t>Date:</w:t>
      </w:r>
    </w:p>
    <w:tbl>
      <w:tblPr>
        <w:tblStyle w:val="TableGrid"/>
        <w:tblW w:w="0" w:type="auto"/>
        <w:tblLook w:val="04A0" w:firstRow="1" w:lastRow="0" w:firstColumn="1" w:lastColumn="0" w:noHBand="0" w:noVBand="1"/>
      </w:tblPr>
      <w:tblGrid>
        <w:gridCol w:w="10682"/>
      </w:tblGrid>
      <w:tr w:rsidR="00032B96" w14:paraId="41BAA6BB" w14:textId="77777777" w:rsidTr="00032B96">
        <w:tc>
          <w:tcPr>
            <w:tcW w:w="10682" w:type="dxa"/>
            <w:vAlign w:val="center"/>
          </w:tcPr>
          <w:p w14:paraId="20C5076D" w14:textId="3E31C46E" w:rsidR="00032B96" w:rsidRDefault="00032B96" w:rsidP="00032B96">
            <w:pPr>
              <w:tabs>
                <w:tab w:val="left" w:pos="3060"/>
              </w:tabs>
              <w:spacing w:after="240"/>
              <w:jc w:val="center"/>
              <w:rPr>
                <w:b/>
              </w:rPr>
            </w:pPr>
            <w:r>
              <w:rPr>
                <w:b/>
              </w:rPr>
              <w:t>Contact Information</w:t>
            </w:r>
          </w:p>
        </w:tc>
      </w:tr>
    </w:tbl>
    <w:p w14:paraId="3402DC2D" w14:textId="7369D7E2" w:rsidR="00032B96" w:rsidRDefault="00032B96" w:rsidP="00A23F33">
      <w:pPr>
        <w:tabs>
          <w:tab w:val="left" w:pos="3060"/>
        </w:tabs>
        <w:spacing w:after="240"/>
        <w:rPr>
          <w:b/>
        </w:rPr>
      </w:pPr>
    </w:p>
    <w:tbl>
      <w:tblPr>
        <w:tblStyle w:val="TableGrid"/>
        <w:tblW w:w="0" w:type="auto"/>
        <w:tblLook w:val="04A0" w:firstRow="1" w:lastRow="0" w:firstColumn="1" w:lastColumn="0" w:noHBand="0" w:noVBand="1"/>
      </w:tblPr>
      <w:tblGrid>
        <w:gridCol w:w="10681"/>
      </w:tblGrid>
      <w:tr w:rsidR="0084037C" w14:paraId="78F3F7CA" w14:textId="77777777" w:rsidTr="0084037C">
        <w:trPr>
          <w:trHeight w:val="422"/>
        </w:trPr>
        <w:tc>
          <w:tcPr>
            <w:tcW w:w="10681" w:type="dxa"/>
          </w:tcPr>
          <w:p w14:paraId="5D6248D5" w14:textId="77777777" w:rsidR="0084037C" w:rsidRDefault="0084037C" w:rsidP="00032B96">
            <w:pPr>
              <w:tabs>
                <w:tab w:val="left" w:pos="3060"/>
              </w:tabs>
              <w:spacing w:after="240"/>
              <w:jc w:val="center"/>
              <w:rPr>
                <w:b/>
              </w:rPr>
            </w:pPr>
            <w:r>
              <w:rPr>
                <w:b/>
              </w:rPr>
              <w:t>Developer</w:t>
            </w:r>
          </w:p>
          <w:p w14:paraId="6F5CDD50" w14:textId="77777777" w:rsidR="0084037C" w:rsidRPr="0084037C" w:rsidRDefault="0084037C" w:rsidP="0084037C">
            <w:pPr>
              <w:tabs>
                <w:tab w:val="left" w:pos="3060"/>
              </w:tabs>
              <w:spacing w:after="240"/>
              <w:rPr>
                <w:b/>
              </w:rPr>
            </w:pPr>
            <w:r w:rsidRPr="0084037C">
              <w:rPr>
                <w:b/>
              </w:rPr>
              <w:t>Company:</w:t>
            </w:r>
          </w:p>
          <w:p w14:paraId="58A34391" w14:textId="77777777" w:rsidR="0084037C" w:rsidRPr="0084037C" w:rsidRDefault="0084037C" w:rsidP="0084037C">
            <w:pPr>
              <w:tabs>
                <w:tab w:val="left" w:pos="3060"/>
              </w:tabs>
              <w:spacing w:after="240"/>
              <w:rPr>
                <w:b/>
              </w:rPr>
            </w:pPr>
            <w:r w:rsidRPr="0084037C">
              <w:rPr>
                <w:b/>
              </w:rPr>
              <w:t>Address:</w:t>
            </w:r>
          </w:p>
          <w:p w14:paraId="0A63F51C" w14:textId="77777777" w:rsidR="0084037C" w:rsidRPr="0084037C" w:rsidRDefault="0084037C" w:rsidP="0084037C">
            <w:pPr>
              <w:tabs>
                <w:tab w:val="left" w:pos="3060"/>
              </w:tabs>
              <w:spacing w:after="240"/>
              <w:rPr>
                <w:b/>
              </w:rPr>
            </w:pPr>
            <w:r w:rsidRPr="0084037C">
              <w:rPr>
                <w:b/>
              </w:rPr>
              <w:t>Contact person:</w:t>
            </w:r>
          </w:p>
          <w:p w14:paraId="37BEE812" w14:textId="77777777" w:rsidR="0084037C" w:rsidRPr="0084037C" w:rsidRDefault="0084037C" w:rsidP="0084037C">
            <w:pPr>
              <w:tabs>
                <w:tab w:val="left" w:pos="3060"/>
              </w:tabs>
              <w:spacing w:after="240"/>
              <w:rPr>
                <w:b/>
              </w:rPr>
            </w:pPr>
            <w:r w:rsidRPr="0084037C">
              <w:rPr>
                <w:b/>
              </w:rPr>
              <w:t>Tel:</w:t>
            </w:r>
          </w:p>
          <w:p w14:paraId="5FE146EC" w14:textId="31D9DD85" w:rsidR="0084037C" w:rsidRDefault="0084037C" w:rsidP="0084037C">
            <w:pPr>
              <w:tabs>
                <w:tab w:val="left" w:pos="3060"/>
              </w:tabs>
              <w:spacing w:after="240"/>
              <w:rPr>
                <w:b/>
              </w:rPr>
            </w:pPr>
            <w:r w:rsidRPr="0084037C">
              <w:rPr>
                <w:b/>
              </w:rPr>
              <w:t>E-mail:</w:t>
            </w:r>
          </w:p>
        </w:tc>
      </w:tr>
    </w:tbl>
    <w:p w14:paraId="3A8E3A2B" w14:textId="7D5A4BEC" w:rsidR="0084037C" w:rsidRDefault="0084037C" w:rsidP="003A4BD0">
      <w:pPr>
        <w:rPr>
          <w:b/>
          <w:color w:val="008000"/>
          <w:sz w:val="20"/>
          <w:szCs w:val="20"/>
        </w:rPr>
      </w:pPr>
    </w:p>
    <w:tbl>
      <w:tblPr>
        <w:tblStyle w:val="TableGrid"/>
        <w:tblW w:w="0" w:type="auto"/>
        <w:tblLook w:val="04A0" w:firstRow="1" w:lastRow="0" w:firstColumn="1" w:lastColumn="0" w:noHBand="0" w:noVBand="1"/>
      </w:tblPr>
      <w:tblGrid>
        <w:gridCol w:w="10681"/>
      </w:tblGrid>
      <w:tr w:rsidR="0084037C" w14:paraId="67ABF850" w14:textId="77777777" w:rsidTr="001C126E">
        <w:trPr>
          <w:trHeight w:val="422"/>
        </w:trPr>
        <w:tc>
          <w:tcPr>
            <w:tcW w:w="10681" w:type="dxa"/>
          </w:tcPr>
          <w:p w14:paraId="291D5AC1" w14:textId="77777777" w:rsidR="0084037C" w:rsidRDefault="0084037C" w:rsidP="001C126E">
            <w:pPr>
              <w:tabs>
                <w:tab w:val="left" w:pos="3060"/>
              </w:tabs>
              <w:spacing w:after="240"/>
              <w:jc w:val="center"/>
              <w:rPr>
                <w:b/>
              </w:rPr>
            </w:pPr>
            <w:r>
              <w:rPr>
                <w:b/>
              </w:rPr>
              <w:t>Consultant</w:t>
            </w:r>
          </w:p>
          <w:p w14:paraId="23659B06" w14:textId="77777777" w:rsidR="0084037C" w:rsidRPr="0084037C" w:rsidRDefault="0084037C" w:rsidP="0084037C">
            <w:pPr>
              <w:tabs>
                <w:tab w:val="left" w:pos="3060"/>
              </w:tabs>
              <w:spacing w:after="240"/>
              <w:rPr>
                <w:b/>
              </w:rPr>
            </w:pPr>
            <w:r w:rsidRPr="0084037C">
              <w:rPr>
                <w:b/>
              </w:rPr>
              <w:t>Company:</w:t>
            </w:r>
          </w:p>
          <w:p w14:paraId="0BF9080E" w14:textId="77777777" w:rsidR="0084037C" w:rsidRPr="0084037C" w:rsidRDefault="0084037C" w:rsidP="0084037C">
            <w:pPr>
              <w:tabs>
                <w:tab w:val="left" w:pos="3060"/>
              </w:tabs>
              <w:spacing w:after="240"/>
              <w:rPr>
                <w:b/>
              </w:rPr>
            </w:pPr>
            <w:r w:rsidRPr="0084037C">
              <w:rPr>
                <w:b/>
              </w:rPr>
              <w:t>Address:</w:t>
            </w:r>
          </w:p>
          <w:p w14:paraId="6BB6B083" w14:textId="77777777" w:rsidR="0084037C" w:rsidRPr="0084037C" w:rsidRDefault="0084037C" w:rsidP="0084037C">
            <w:pPr>
              <w:tabs>
                <w:tab w:val="left" w:pos="3060"/>
              </w:tabs>
              <w:spacing w:after="240"/>
              <w:rPr>
                <w:b/>
              </w:rPr>
            </w:pPr>
            <w:r w:rsidRPr="0084037C">
              <w:rPr>
                <w:b/>
              </w:rPr>
              <w:t>Contact person:</w:t>
            </w:r>
          </w:p>
          <w:p w14:paraId="5A9E90F7" w14:textId="77777777" w:rsidR="0084037C" w:rsidRPr="0084037C" w:rsidRDefault="0084037C" w:rsidP="0084037C">
            <w:pPr>
              <w:tabs>
                <w:tab w:val="left" w:pos="3060"/>
              </w:tabs>
              <w:spacing w:after="240"/>
              <w:rPr>
                <w:b/>
              </w:rPr>
            </w:pPr>
            <w:r w:rsidRPr="0084037C">
              <w:rPr>
                <w:b/>
              </w:rPr>
              <w:t>Tel:</w:t>
            </w:r>
          </w:p>
          <w:p w14:paraId="6FC80670" w14:textId="0E665777" w:rsidR="0084037C" w:rsidRDefault="0084037C" w:rsidP="0084037C">
            <w:pPr>
              <w:tabs>
                <w:tab w:val="left" w:pos="3060"/>
              </w:tabs>
              <w:spacing w:after="240"/>
              <w:rPr>
                <w:b/>
              </w:rPr>
            </w:pPr>
            <w:r w:rsidRPr="0084037C">
              <w:rPr>
                <w:b/>
              </w:rPr>
              <w:t>E-mail:</w:t>
            </w:r>
          </w:p>
        </w:tc>
      </w:tr>
    </w:tbl>
    <w:p w14:paraId="4B61F831" w14:textId="77777777" w:rsidR="0084037C" w:rsidRDefault="0084037C" w:rsidP="0084037C">
      <w:pPr>
        <w:tabs>
          <w:tab w:val="left" w:pos="3060"/>
        </w:tabs>
        <w:spacing w:after="240"/>
        <w:rPr>
          <w:b/>
        </w:rPr>
      </w:pPr>
    </w:p>
    <w:p w14:paraId="0C1FA7CE" w14:textId="3575421C" w:rsidR="0084037C" w:rsidRDefault="0084037C" w:rsidP="003A4BD0">
      <w:pPr>
        <w:rPr>
          <w:b/>
          <w:color w:val="008000"/>
          <w:sz w:val="20"/>
          <w:szCs w:val="20"/>
        </w:rPr>
      </w:pPr>
    </w:p>
    <w:p w14:paraId="6E75EF74" w14:textId="3D7039B0" w:rsidR="0084037C" w:rsidRDefault="0084037C" w:rsidP="003A4BD0">
      <w:pPr>
        <w:rPr>
          <w:b/>
          <w:color w:val="008000"/>
          <w:sz w:val="20"/>
          <w:szCs w:val="20"/>
        </w:rPr>
      </w:pPr>
    </w:p>
    <w:p w14:paraId="2D08D75D" w14:textId="2C97F2D1" w:rsidR="0084037C" w:rsidRDefault="0084037C">
      <w:pPr>
        <w:spacing w:after="200" w:line="276" w:lineRule="auto"/>
        <w:rPr>
          <w:b/>
          <w:color w:val="008000"/>
          <w:sz w:val="20"/>
          <w:szCs w:val="20"/>
        </w:rPr>
      </w:pPr>
      <w:r>
        <w:rPr>
          <w:b/>
          <w:color w:val="008000"/>
          <w:sz w:val="20"/>
          <w:szCs w:val="20"/>
        </w:rPr>
        <w:br w:type="page"/>
      </w:r>
    </w:p>
    <w:p w14:paraId="5C4B0128" w14:textId="77777777" w:rsidR="0084037C" w:rsidRDefault="0084037C"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84037C" w14:paraId="764AF293" w14:textId="77777777" w:rsidTr="0084037C">
        <w:tc>
          <w:tcPr>
            <w:tcW w:w="10682" w:type="dxa"/>
          </w:tcPr>
          <w:p w14:paraId="7B93F5D5" w14:textId="13367E4C" w:rsidR="0084037C" w:rsidRDefault="0084037C" w:rsidP="0084037C">
            <w:pPr>
              <w:spacing w:before="120" w:after="120"/>
              <w:jc w:val="center"/>
              <w:rPr>
                <w:b/>
                <w:color w:val="008000"/>
                <w:sz w:val="20"/>
                <w:szCs w:val="20"/>
              </w:rPr>
            </w:pPr>
            <w:r w:rsidRPr="0084037C">
              <w:rPr>
                <w:b/>
              </w:rPr>
              <w:t>Site Information</w:t>
            </w:r>
          </w:p>
        </w:tc>
      </w:tr>
    </w:tbl>
    <w:p w14:paraId="2CE94881" w14:textId="77777777" w:rsidR="00330026" w:rsidRDefault="00330026" w:rsidP="003A4BD0">
      <w:pPr>
        <w:rPr>
          <w:b/>
          <w:color w:val="008000"/>
          <w:sz w:val="20"/>
          <w:szCs w:val="20"/>
        </w:rPr>
      </w:pPr>
    </w:p>
    <w:p w14:paraId="0675AEDE" w14:textId="6BC224FB" w:rsidR="00330026" w:rsidRDefault="00330026" w:rsidP="003A4BD0">
      <w:pPr>
        <w:rPr>
          <w:b/>
          <w:color w:val="008000"/>
          <w:sz w:val="20"/>
          <w:szCs w:val="20"/>
        </w:rPr>
      </w:pPr>
    </w:p>
    <w:tbl>
      <w:tblPr>
        <w:tblStyle w:val="TableGrid"/>
        <w:tblW w:w="0" w:type="auto"/>
        <w:tblLook w:val="04A0" w:firstRow="1" w:lastRow="0" w:firstColumn="1" w:lastColumn="0" w:noHBand="0" w:noVBand="1"/>
      </w:tblPr>
      <w:tblGrid>
        <w:gridCol w:w="5341"/>
        <w:gridCol w:w="5341"/>
      </w:tblGrid>
      <w:tr w:rsidR="00330026" w14:paraId="7CC8AC32" w14:textId="77777777" w:rsidTr="00330026">
        <w:tc>
          <w:tcPr>
            <w:tcW w:w="5341" w:type="dxa"/>
          </w:tcPr>
          <w:p w14:paraId="613114A3" w14:textId="3C9BC0F6" w:rsidR="00330026" w:rsidRPr="00CA6DC0" w:rsidRDefault="00330026" w:rsidP="00330026">
            <w:pPr>
              <w:spacing w:before="120" w:after="120"/>
              <w:rPr>
                <w:b/>
              </w:rPr>
            </w:pPr>
            <w:r w:rsidRPr="00CA6DC0">
              <w:rPr>
                <w:b/>
              </w:rPr>
              <w:t>Description of the location</w:t>
            </w:r>
            <w:r>
              <w:rPr>
                <w:b/>
              </w:rPr>
              <w:t xml:space="preserve"> including information on links to the existing community such as footpaths and cycle paths. </w:t>
            </w:r>
            <w:r w:rsidRPr="00CA6DC0">
              <w:rPr>
                <w:b/>
              </w:rPr>
              <w:t>(P</w:t>
            </w:r>
            <w:r>
              <w:rPr>
                <w:b/>
              </w:rPr>
              <w:t>lease attach a location map in PDF</w:t>
            </w:r>
            <w:r w:rsidRPr="00CA6DC0">
              <w:rPr>
                <w:b/>
              </w:rPr>
              <w:t xml:space="preserve"> format when submitting this form)</w:t>
            </w:r>
            <w:r>
              <w:rPr>
                <w:b/>
              </w:rPr>
              <w:t>.</w:t>
            </w:r>
          </w:p>
        </w:tc>
        <w:tc>
          <w:tcPr>
            <w:tcW w:w="5341" w:type="dxa"/>
          </w:tcPr>
          <w:p w14:paraId="32F1AEB9" w14:textId="77777777" w:rsidR="00330026" w:rsidRDefault="00330026" w:rsidP="00330026">
            <w:pPr>
              <w:rPr>
                <w:b/>
                <w:color w:val="008000"/>
                <w:sz w:val="20"/>
                <w:szCs w:val="20"/>
              </w:rPr>
            </w:pPr>
          </w:p>
        </w:tc>
      </w:tr>
      <w:tr w:rsidR="00330026" w14:paraId="05465D76" w14:textId="77777777" w:rsidTr="00330026">
        <w:tc>
          <w:tcPr>
            <w:tcW w:w="5341" w:type="dxa"/>
          </w:tcPr>
          <w:p w14:paraId="0725B8C7" w14:textId="2CA9FD3B" w:rsidR="00330026" w:rsidRDefault="00330026" w:rsidP="00330026">
            <w:pPr>
              <w:rPr>
                <w:b/>
                <w:color w:val="008000"/>
                <w:sz w:val="20"/>
                <w:szCs w:val="20"/>
              </w:rPr>
            </w:pPr>
            <w:r w:rsidRPr="00CA6DC0">
              <w:rPr>
                <w:b/>
              </w:rPr>
              <w:t xml:space="preserve">Postcode </w:t>
            </w:r>
          </w:p>
        </w:tc>
        <w:tc>
          <w:tcPr>
            <w:tcW w:w="5341" w:type="dxa"/>
          </w:tcPr>
          <w:p w14:paraId="5987929E" w14:textId="77777777" w:rsidR="00330026" w:rsidRDefault="00330026" w:rsidP="00330026">
            <w:pPr>
              <w:rPr>
                <w:b/>
                <w:color w:val="008000"/>
                <w:sz w:val="20"/>
                <w:szCs w:val="20"/>
              </w:rPr>
            </w:pPr>
          </w:p>
          <w:p w14:paraId="4D2E5381" w14:textId="14FA186C" w:rsidR="00330026" w:rsidRDefault="00330026" w:rsidP="00330026">
            <w:pPr>
              <w:rPr>
                <w:b/>
                <w:color w:val="008000"/>
                <w:sz w:val="20"/>
                <w:szCs w:val="20"/>
              </w:rPr>
            </w:pPr>
          </w:p>
        </w:tc>
      </w:tr>
      <w:tr w:rsidR="00330026" w14:paraId="435B2A1F" w14:textId="77777777" w:rsidTr="00330026">
        <w:tc>
          <w:tcPr>
            <w:tcW w:w="5341" w:type="dxa"/>
          </w:tcPr>
          <w:p w14:paraId="777C2EB6" w14:textId="106483F2" w:rsidR="00330026" w:rsidRDefault="00330026" w:rsidP="00330026">
            <w:pPr>
              <w:rPr>
                <w:b/>
                <w:color w:val="008000"/>
                <w:sz w:val="20"/>
                <w:szCs w:val="20"/>
              </w:rPr>
            </w:pPr>
            <w:r w:rsidRPr="00CA6DC0">
              <w:rPr>
                <w:b/>
              </w:rPr>
              <w:t>Number</w:t>
            </w:r>
            <w:r>
              <w:rPr>
                <w:b/>
              </w:rPr>
              <w:t xml:space="preserve"> </w:t>
            </w:r>
            <w:r w:rsidRPr="00CA6DC0">
              <w:rPr>
                <w:b/>
              </w:rPr>
              <w:t>/</w:t>
            </w:r>
            <w:r>
              <w:rPr>
                <w:b/>
              </w:rPr>
              <w:t xml:space="preserve"> </w:t>
            </w:r>
            <w:r w:rsidRPr="00CA6DC0">
              <w:rPr>
                <w:b/>
              </w:rPr>
              <w:t>Street Name</w:t>
            </w:r>
            <w:r>
              <w:rPr>
                <w:b/>
              </w:rPr>
              <w:t xml:space="preserve"> </w:t>
            </w:r>
            <w:r w:rsidRPr="00CA6DC0">
              <w:rPr>
                <w:b/>
              </w:rPr>
              <w:t>/</w:t>
            </w:r>
            <w:r>
              <w:rPr>
                <w:b/>
              </w:rPr>
              <w:t xml:space="preserve"> </w:t>
            </w:r>
            <w:r w:rsidRPr="00CA6DC0">
              <w:rPr>
                <w:b/>
              </w:rPr>
              <w:t>Road</w:t>
            </w:r>
            <w:r>
              <w:rPr>
                <w:b/>
              </w:rPr>
              <w:t xml:space="preserve"> / District</w:t>
            </w:r>
          </w:p>
        </w:tc>
        <w:tc>
          <w:tcPr>
            <w:tcW w:w="5341" w:type="dxa"/>
          </w:tcPr>
          <w:p w14:paraId="349AB795" w14:textId="77777777" w:rsidR="00330026" w:rsidRDefault="00330026" w:rsidP="00330026">
            <w:pPr>
              <w:rPr>
                <w:b/>
                <w:color w:val="008000"/>
                <w:sz w:val="20"/>
                <w:szCs w:val="20"/>
              </w:rPr>
            </w:pPr>
          </w:p>
          <w:p w14:paraId="7218FAD1" w14:textId="411097C2" w:rsidR="00330026" w:rsidRDefault="00330026" w:rsidP="00330026">
            <w:pPr>
              <w:rPr>
                <w:b/>
                <w:color w:val="008000"/>
                <w:sz w:val="20"/>
                <w:szCs w:val="20"/>
              </w:rPr>
            </w:pPr>
          </w:p>
        </w:tc>
      </w:tr>
      <w:tr w:rsidR="00330026" w14:paraId="2481325C" w14:textId="77777777" w:rsidTr="00330026">
        <w:tc>
          <w:tcPr>
            <w:tcW w:w="5341" w:type="dxa"/>
          </w:tcPr>
          <w:p w14:paraId="1B6BCD64" w14:textId="7B26A7A3" w:rsidR="00330026" w:rsidRDefault="00330026" w:rsidP="00330026">
            <w:pPr>
              <w:rPr>
                <w:b/>
                <w:color w:val="008000"/>
                <w:sz w:val="20"/>
                <w:szCs w:val="20"/>
              </w:rPr>
            </w:pPr>
            <w:r w:rsidRPr="00CA6DC0">
              <w:rPr>
                <w:b/>
              </w:rPr>
              <w:t>Town</w:t>
            </w:r>
          </w:p>
        </w:tc>
        <w:tc>
          <w:tcPr>
            <w:tcW w:w="5341" w:type="dxa"/>
          </w:tcPr>
          <w:p w14:paraId="3D2DFB6F" w14:textId="77777777" w:rsidR="00330026" w:rsidRDefault="00330026" w:rsidP="00330026">
            <w:pPr>
              <w:rPr>
                <w:b/>
                <w:color w:val="008000"/>
                <w:sz w:val="20"/>
                <w:szCs w:val="20"/>
              </w:rPr>
            </w:pPr>
          </w:p>
          <w:p w14:paraId="11B33EE9" w14:textId="2E819B42" w:rsidR="00330026" w:rsidRDefault="00330026" w:rsidP="00330026">
            <w:pPr>
              <w:rPr>
                <w:b/>
                <w:color w:val="008000"/>
                <w:sz w:val="20"/>
                <w:szCs w:val="20"/>
              </w:rPr>
            </w:pPr>
          </w:p>
        </w:tc>
      </w:tr>
      <w:tr w:rsidR="00330026" w14:paraId="6422EF63" w14:textId="77777777" w:rsidTr="00330026">
        <w:tc>
          <w:tcPr>
            <w:tcW w:w="5341" w:type="dxa"/>
          </w:tcPr>
          <w:p w14:paraId="491AD7C6" w14:textId="77777777" w:rsidR="00330026" w:rsidRDefault="00330026" w:rsidP="00330026">
            <w:pPr>
              <w:rPr>
                <w:b/>
              </w:rPr>
            </w:pPr>
            <w:r w:rsidRPr="00330026">
              <w:rPr>
                <w:b/>
              </w:rPr>
              <w:t>Size (GFA / no of units) please include a site plan in PDF format if you have one</w:t>
            </w:r>
          </w:p>
          <w:p w14:paraId="7FF2F512" w14:textId="0BFB7742" w:rsidR="00330026" w:rsidRPr="00CA6DC0" w:rsidRDefault="00330026" w:rsidP="00330026">
            <w:pPr>
              <w:rPr>
                <w:b/>
              </w:rPr>
            </w:pPr>
          </w:p>
        </w:tc>
        <w:tc>
          <w:tcPr>
            <w:tcW w:w="5341" w:type="dxa"/>
          </w:tcPr>
          <w:p w14:paraId="26B0B52B" w14:textId="77777777" w:rsidR="00330026" w:rsidRDefault="00330026" w:rsidP="00330026">
            <w:pPr>
              <w:rPr>
                <w:b/>
                <w:color w:val="008000"/>
                <w:sz w:val="20"/>
                <w:szCs w:val="20"/>
              </w:rPr>
            </w:pPr>
          </w:p>
        </w:tc>
      </w:tr>
      <w:tr w:rsidR="00330026" w14:paraId="7A311B3A" w14:textId="77777777" w:rsidTr="00330026">
        <w:tc>
          <w:tcPr>
            <w:tcW w:w="5341" w:type="dxa"/>
          </w:tcPr>
          <w:p w14:paraId="2EEDF32F" w14:textId="77777777" w:rsidR="00330026" w:rsidRDefault="00330026" w:rsidP="00330026">
            <w:pPr>
              <w:rPr>
                <w:b/>
              </w:rPr>
            </w:pPr>
            <w:r w:rsidRPr="00330026">
              <w:rPr>
                <w:b/>
              </w:rPr>
              <w:t>Planned date of first occupation, if development is to be phased over a number of years please provide details</w:t>
            </w:r>
          </w:p>
          <w:p w14:paraId="2B468EB8" w14:textId="0E8567DB" w:rsidR="00330026" w:rsidRPr="00CA6DC0" w:rsidRDefault="00330026" w:rsidP="00330026">
            <w:pPr>
              <w:rPr>
                <w:b/>
              </w:rPr>
            </w:pPr>
          </w:p>
        </w:tc>
        <w:tc>
          <w:tcPr>
            <w:tcW w:w="5341" w:type="dxa"/>
          </w:tcPr>
          <w:p w14:paraId="4CDDF5F2" w14:textId="77777777" w:rsidR="00330026" w:rsidRDefault="00330026" w:rsidP="00330026">
            <w:pPr>
              <w:rPr>
                <w:b/>
                <w:color w:val="008000"/>
                <w:sz w:val="20"/>
                <w:szCs w:val="20"/>
              </w:rPr>
            </w:pPr>
          </w:p>
        </w:tc>
      </w:tr>
    </w:tbl>
    <w:p w14:paraId="1211A314" w14:textId="745AF096" w:rsidR="00330026" w:rsidRDefault="00330026" w:rsidP="003A4BD0">
      <w:pPr>
        <w:rPr>
          <w:b/>
          <w:color w:val="008000"/>
          <w:sz w:val="20"/>
          <w:szCs w:val="20"/>
        </w:rPr>
      </w:pPr>
    </w:p>
    <w:p w14:paraId="5FCC9051" w14:textId="66D3647F" w:rsidR="00330026" w:rsidRDefault="00330026">
      <w:pPr>
        <w:spacing w:after="200" w:line="276" w:lineRule="auto"/>
        <w:rPr>
          <w:b/>
          <w:color w:val="008000"/>
          <w:sz w:val="20"/>
          <w:szCs w:val="20"/>
        </w:rPr>
      </w:pPr>
    </w:p>
    <w:p w14:paraId="5B8B42FD" w14:textId="44785571" w:rsidR="0084037C" w:rsidRDefault="0084037C">
      <w:pPr>
        <w:spacing w:after="200" w:line="276" w:lineRule="auto"/>
        <w:rPr>
          <w:b/>
          <w:color w:val="008000"/>
          <w:sz w:val="20"/>
          <w:szCs w:val="20"/>
        </w:rPr>
      </w:pPr>
      <w:r>
        <w:rPr>
          <w:b/>
          <w:color w:val="008000"/>
          <w:sz w:val="20"/>
          <w:szCs w:val="20"/>
        </w:rPr>
        <w:br w:type="page"/>
      </w:r>
    </w:p>
    <w:p w14:paraId="577297D5" w14:textId="77777777" w:rsidR="00330026" w:rsidRDefault="00330026"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330026" w14:paraId="49C7AF11" w14:textId="77777777" w:rsidTr="00330026">
        <w:tc>
          <w:tcPr>
            <w:tcW w:w="10682" w:type="dxa"/>
          </w:tcPr>
          <w:p w14:paraId="297D5F8F" w14:textId="78FBF109" w:rsidR="00330026" w:rsidRDefault="00330026" w:rsidP="00330026">
            <w:pPr>
              <w:tabs>
                <w:tab w:val="left" w:pos="3060"/>
              </w:tabs>
              <w:spacing w:after="240"/>
              <w:jc w:val="center"/>
              <w:rPr>
                <w:b/>
                <w:color w:val="008000"/>
                <w:sz w:val="20"/>
                <w:szCs w:val="20"/>
              </w:rPr>
            </w:pPr>
            <w:r w:rsidRPr="00330026">
              <w:rPr>
                <w:b/>
              </w:rPr>
              <w:t>Travel Information</w:t>
            </w:r>
          </w:p>
        </w:tc>
      </w:tr>
    </w:tbl>
    <w:p w14:paraId="1702E97E" w14:textId="65C433CE" w:rsidR="00330026" w:rsidRDefault="00330026"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330026" w14:paraId="286F9E09" w14:textId="77777777" w:rsidTr="00330026">
        <w:tc>
          <w:tcPr>
            <w:tcW w:w="10682" w:type="dxa"/>
          </w:tcPr>
          <w:p w14:paraId="7110B153" w14:textId="3ABDD930" w:rsidR="00330026" w:rsidRDefault="00330026" w:rsidP="00330026">
            <w:pPr>
              <w:jc w:val="center"/>
              <w:rPr>
                <w:b/>
                <w:color w:val="008000"/>
                <w:sz w:val="20"/>
                <w:szCs w:val="20"/>
              </w:rPr>
            </w:pPr>
            <w:bookmarkStart w:id="0" w:name="_Hlk78895856"/>
            <w:r w:rsidRPr="00F52839">
              <w:rPr>
                <w:b/>
              </w:rPr>
              <w:t>Anticipated number of site occupants (weekday and weekends, per day)</w:t>
            </w:r>
          </w:p>
        </w:tc>
      </w:tr>
      <w:bookmarkEnd w:id="0"/>
    </w:tbl>
    <w:p w14:paraId="3304460C" w14:textId="45FFF687" w:rsidR="00330026" w:rsidRDefault="00330026" w:rsidP="003A4BD0">
      <w:pPr>
        <w:rPr>
          <w:b/>
          <w:color w:val="008000"/>
          <w:sz w:val="20"/>
          <w:szCs w:val="20"/>
        </w:rPr>
      </w:pP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FB63D7" w14:paraId="569549F9" w14:textId="77777777" w:rsidTr="00FB63D7">
        <w:tc>
          <w:tcPr>
            <w:tcW w:w="1526" w:type="dxa"/>
          </w:tcPr>
          <w:p w14:paraId="1DAFB840" w14:textId="7072420A" w:rsidR="00FB63D7" w:rsidRPr="0084037C" w:rsidRDefault="00FB63D7" w:rsidP="00FB63D7">
            <w:pPr>
              <w:jc w:val="center"/>
              <w:rPr>
                <w:bCs/>
              </w:rPr>
            </w:pPr>
            <w:r w:rsidRPr="0084037C">
              <w:rPr>
                <w:bCs/>
              </w:rPr>
              <w:t>Monday</w:t>
            </w:r>
          </w:p>
        </w:tc>
        <w:tc>
          <w:tcPr>
            <w:tcW w:w="1526" w:type="dxa"/>
          </w:tcPr>
          <w:p w14:paraId="793C29EA" w14:textId="34C3A772" w:rsidR="00FB63D7" w:rsidRPr="0084037C" w:rsidRDefault="00FB63D7" w:rsidP="00FB63D7">
            <w:pPr>
              <w:jc w:val="center"/>
              <w:rPr>
                <w:bCs/>
              </w:rPr>
            </w:pPr>
            <w:r w:rsidRPr="0084037C">
              <w:rPr>
                <w:bCs/>
              </w:rPr>
              <w:t>Tuesday</w:t>
            </w:r>
          </w:p>
        </w:tc>
        <w:tc>
          <w:tcPr>
            <w:tcW w:w="1526" w:type="dxa"/>
          </w:tcPr>
          <w:p w14:paraId="1420FED4" w14:textId="37164F18" w:rsidR="00FB63D7" w:rsidRPr="0084037C" w:rsidRDefault="00FB63D7" w:rsidP="00FB63D7">
            <w:pPr>
              <w:jc w:val="center"/>
              <w:rPr>
                <w:bCs/>
              </w:rPr>
            </w:pPr>
            <w:r w:rsidRPr="0084037C">
              <w:rPr>
                <w:bCs/>
              </w:rPr>
              <w:t>Wednesday</w:t>
            </w:r>
          </w:p>
        </w:tc>
        <w:tc>
          <w:tcPr>
            <w:tcW w:w="1526" w:type="dxa"/>
          </w:tcPr>
          <w:p w14:paraId="50DCD891" w14:textId="348A7F73" w:rsidR="00FB63D7" w:rsidRPr="0084037C" w:rsidRDefault="00FB63D7" w:rsidP="00FB63D7">
            <w:pPr>
              <w:jc w:val="center"/>
              <w:rPr>
                <w:bCs/>
              </w:rPr>
            </w:pPr>
            <w:r w:rsidRPr="0084037C">
              <w:rPr>
                <w:bCs/>
              </w:rPr>
              <w:t>Thursday</w:t>
            </w:r>
          </w:p>
        </w:tc>
        <w:tc>
          <w:tcPr>
            <w:tcW w:w="1526" w:type="dxa"/>
          </w:tcPr>
          <w:p w14:paraId="436D0C71" w14:textId="4F5310AB" w:rsidR="00FB63D7" w:rsidRPr="0084037C" w:rsidRDefault="00FB63D7" w:rsidP="00FB63D7">
            <w:pPr>
              <w:jc w:val="center"/>
              <w:rPr>
                <w:bCs/>
              </w:rPr>
            </w:pPr>
            <w:r w:rsidRPr="0084037C">
              <w:rPr>
                <w:bCs/>
              </w:rPr>
              <w:t>Friday</w:t>
            </w:r>
          </w:p>
        </w:tc>
        <w:tc>
          <w:tcPr>
            <w:tcW w:w="1526" w:type="dxa"/>
          </w:tcPr>
          <w:p w14:paraId="498315C1" w14:textId="08A6B4FB" w:rsidR="00FB63D7" w:rsidRPr="0084037C" w:rsidRDefault="00FB63D7" w:rsidP="00FB63D7">
            <w:pPr>
              <w:jc w:val="center"/>
              <w:rPr>
                <w:bCs/>
              </w:rPr>
            </w:pPr>
            <w:r w:rsidRPr="0084037C">
              <w:rPr>
                <w:bCs/>
              </w:rPr>
              <w:t>Saturday</w:t>
            </w:r>
          </w:p>
        </w:tc>
        <w:tc>
          <w:tcPr>
            <w:tcW w:w="1526" w:type="dxa"/>
          </w:tcPr>
          <w:p w14:paraId="44E66AA0" w14:textId="682D52BD" w:rsidR="00FB63D7" w:rsidRPr="0084037C" w:rsidRDefault="00FB63D7" w:rsidP="00FB63D7">
            <w:pPr>
              <w:jc w:val="center"/>
              <w:rPr>
                <w:bCs/>
              </w:rPr>
            </w:pPr>
            <w:r w:rsidRPr="0084037C">
              <w:rPr>
                <w:bCs/>
              </w:rPr>
              <w:t>Sunday</w:t>
            </w:r>
          </w:p>
        </w:tc>
      </w:tr>
      <w:tr w:rsidR="00FB63D7" w14:paraId="744D9D1C" w14:textId="77777777" w:rsidTr="00FB63D7">
        <w:tc>
          <w:tcPr>
            <w:tcW w:w="1526" w:type="dxa"/>
          </w:tcPr>
          <w:p w14:paraId="3843CB18" w14:textId="77777777" w:rsidR="00FB63D7" w:rsidRDefault="00FB63D7" w:rsidP="003A4BD0">
            <w:pPr>
              <w:rPr>
                <w:b/>
                <w:color w:val="008000"/>
                <w:sz w:val="20"/>
                <w:szCs w:val="20"/>
              </w:rPr>
            </w:pPr>
          </w:p>
        </w:tc>
        <w:tc>
          <w:tcPr>
            <w:tcW w:w="1526" w:type="dxa"/>
          </w:tcPr>
          <w:p w14:paraId="1BD3384E" w14:textId="77777777" w:rsidR="00FB63D7" w:rsidRDefault="00FB63D7" w:rsidP="003A4BD0">
            <w:pPr>
              <w:rPr>
                <w:b/>
                <w:color w:val="008000"/>
                <w:sz w:val="20"/>
                <w:szCs w:val="20"/>
              </w:rPr>
            </w:pPr>
          </w:p>
        </w:tc>
        <w:tc>
          <w:tcPr>
            <w:tcW w:w="1526" w:type="dxa"/>
          </w:tcPr>
          <w:p w14:paraId="1123C0FC" w14:textId="77777777" w:rsidR="00FB63D7" w:rsidRDefault="00FB63D7" w:rsidP="003A4BD0">
            <w:pPr>
              <w:rPr>
                <w:b/>
                <w:color w:val="008000"/>
                <w:sz w:val="20"/>
                <w:szCs w:val="20"/>
              </w:rPr>
            </w:pPr>
          </w:p>
        </w:tc>
        <w:tc>
          <w:tcPr>
            <w:tcW w:w="1526" w:type="dxa"/>
          </w:tcPr>
          <w:p w14:paraId="23AF4350" w14:textId="77777777" w:rsidR="00FB63D7" w:rsidRDefault="00FB63D7" w:rsidP="003A4BD0">
            <w:pPr>
              <w:rPr>
                <w:b/>
                <w:color w:val="008000"/>
                <w:sz w:val="20"/>
                <w:szCs w:val="20"/>
              </w:rPr>
            </w:pPr>
          </w:p>
        </w:tc>
        <w:tc>
          <w:tcPr>
            <w:tcW w:w="1526" w:type="dxa"/>
          </w:tcPr>
          <w:p w14:paraId="15B61DA5" w14:textId="77777777" w:rsidR="00FB63D7" w:rsidRDefault="00FB63D7" w:rsidP="003A4BD0">
            <w:pPr>
              <w:rPr>
                <w:b/>
                <w:color w:val="008000"/>
                <w:sz w:val="20"/>
                <w:szCs w:val="20"/>
              </w:rPr>
            </w:pPr>
          </w:p>
        </w:tc>
        <w:tc>
          <w:tcPr>
            <w:tcW w:w="1526" w:type="dxa"/>
          </w:tcPr>
          <w:p w14:paraId="069C04A8" w14:textId="77777777" w:rsidR="00FB63D7" w:rsidRDefault="00FB63D7" w:rsidP="003A4BD0">
            <w:pPr>
              <w:rPr>
                <w:b/>
                <w:color w:val="008000"/>
                <w:sz w:val="20"/>
                <w:szCs w:val="20"/>
              </w:rPr>
            </w:pPr>
          </w:p>
        </w:tc>
        <w:tc>
          <w:tcPr>
            <w:tcW w:w="1526" w:type="dxa"/>
          </w:tcPr>
          <w:p w14:paraId="2A6B5FF9" w14:textId="77777777" w:rsidR="00FB63D7" w:rsidRDefault="00FB63D7" w:rsidP="003A4BD0">
            <w:pPr>
              <w:rPr>
                <w:b/>
                <w:color w:val="008000"/>
                <w:sz w:val="20"/>
                <w:szCs w:val="20"/>
              </w:rPr>
            </w:pPr>
          </w:p>
        </w:tc>
      </w:tr>
    </w:tbl>
    <w:p w14:paraId="07A16D6A" w14:textId="4299F56E" w:rsidR="00330026" w:rsidRDefault="00330026" w:rsidP="003A4BD0">
      <w:pPr>
        <w:rPr>
          <w:b/>
          <w:color w:val="008000"/>
          <w:sz w:val="20"/>
          <w:szCs w:val="20"/>
        </w:rPr>
      </w:pPr>
    </w:p>
    <w:p w14:paraId="276964F7" w14:textId="77777777" w:rsidR="0084037C" w:rsidRDefault="0084037C"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84037C" w14:paraId="6942222D" w14:textId="77777777" w:rsidTr="001C126E">
        <w:tc>
          <w:tcPr>
            <w:tcW w:w="10682" w:type="dxa"/>
          </w:tcPr>
          <w:p w14:paraId="073DCF30" w14:textId="3908300E" w:rsidR="0084037C" w:rsidRDefault="0084037C" w:rsidP="001C126E">
            <w:pPr>
              <w:jc w:val="center"/>
              <w:rPr>
                <w:b/>
                <w:color w:val="008000"/>
                <w:sz w:val="20"/>
                <w:szCs w:val="20"/>
              </w:rPr>
            </w:pPr>
            <w:r w:rsidRPr="00F52839">
              <w:rPr>
                <w:b/>
              </w:rPr>
              <w:t xml:space="preserve">Anticipated number of </w:t>
            </w:r>
            <w:r>
              <w:rPr>
                <w:b/>
              </w:rPr>
              <w:t>employee</w:t>
            </w:r>
            <w:r w:rsidRPr="00F52839">
              <w:rPr>
                <w:b/>
              </w:rPr>
              <w:t>s (weekday and weekends, per day)</w:t>
            </w:r>
          </w:p>
        </w:tc>
      </w:tr>
    </w:tbl>
    <w:p w14:paraId="33F63BAF" w14:textId="085C6EC9" w:rsidR="0084037C" w:rsidRDefault="0084037C" w:rsidP="003A4BD0">
      <w:pPr>
        <w:rPr>
          <w:b/>
          <w:color w:val="008000"/>
          <w:sz w:val="20"/>
          <w:szCs w:val="20"/>
        </w:rPr>
      </w:pPr>
    </w:p>
    <w:tbl>
      <w:tblPr>
        <w:tblStyle w:val="TableGrid"/>
        <w:tblW w:w="0" w:type="auto"/>
        <w:tblLook w:val="04A0" w:firstRow="1" w:lastRow="0" w:firstColumn="1" w:lastColumn="0" w:noHBand="0" w:noVBand="1"/>
      </w:tblPr>
      <w:tblGrid>
        <w:gridCol w:w="1522"/>
        <w:gridCol w:w="1522"/>
        <w:gridCol w:w="1550"/>
        <w:gridCol w:w="1524"/>
        <w:gridCol w:w="1520"/>
        <w:gridCol w:w="1523"/>
        <w:gridCol w:w="1521"/>
      </w:tblGrid>
      <w:tr w:rsidR="00FB63D7" w14:paraId="3F69D3DF" w14:textId="77777777" w:rsidTr="0084037C">
        <w:tc>
          <w:tcPr>
            <w:tcW w:w="1522" w:type="dxa"/>
          </w:tcPr>
          <w:p w14:paraId="04F6BA4C" w14:textId="77777777" w:rsidR="00FB63D7" w:rsidRPr="0084037C" w:rsidRDefault="00FB63D7" w:rsidP="001C126E">
            <w:pPr>
              <w:jc w:val="center"/>
              <w:rPr>
                <w:bCs/>
              </w:rPr>
            </w:pPr>
            <w:r w:rsidRPr="0084037C">
              <w:rPr>
                <w:bCs/>
              </w:rPr>
              <w:t>Monday</w:t>
            </w:r>
          </w:p>
        </w:tc>
        <w:tc>
          <w:tcPr>
            <w:tcW w:w="1522" w:type="dxa"/>
          </w:tcPr>
          <w:p w14:paraId="0855B321" w14:textId="77777777" w:rsidR="00FB63D7" w:rsidRPr="0084037C" w:rsidRDefault="00FB63D7" w:rsidP="001C126E">
            <w:pPr>
              <w:jc w:val="center"/>
              <w:rPr>
                <w:bCs/>
              </w:rPr>
            </w:pPr>
            <w:r w:rsidRPr="0084037C">
              <w:rPr>
                <w:bCs/>
              </w:rPr>
              <w:t>Tuesday</w:t>
            </w:r>
          </w:p>
        </w:tc>
        <w:tc>
          <w:tcPr>
            <w:tcW w:w="1550" w:type="dxa"/>
          </w:tcPr>
          <w:p w14:paraId="5AC5B155" w14:textId="77777777" w:rsidR="00FB63D7" w:rsidRPr="0084037C" w:rsidRDefault="00FB63D7" w:rsidP="001C126E">
            <w:pPr>
              <w:jc w:val="center"/>
              <w:rPr>
                <w:bCs/>
              </w:rPr>
            </w:pPr>
            <w:r w:rsidRPr="0084037C">
              <w:rPr>
                <w:bCs/>
              </w:rPr>
              <w:t>Wednesday</w:t>
            </w:r>
          </w:p>
        </w:tc>
        <w:tc>
          <w:tcPr>
            <w:tcW w:w="1524" w:type="dxa"/>
          </w:tcPr>
          <w:p w14:paraId="6D30FA7E" w14:textId="77777777" w:rsidR="00FB63D7" w:rsidRPr="0084037C" w:rsidRDefault="00FB63D7" w:rsidP="001C126E">
            <w:pPr>
              <w:jc w:val="center"/>
              <w:rPr>
                <w:bCs/>
              </w:rPr>
            </w:pPr>
            <w:r w:rsidRPr="0084037C">
              <w:rPr>
                <w:bCs/>
              </w:rPr>
              <w:t>Thursday</w:t>
            </w:r>
          </w:p>
        </w:tc>
        <w:tc>
          <w:tcPr>
            <w:tcW w:w="1520" w:type="dxa"/>
          </w:tcPr>
          <w:p w14:paraId="0B06B434" w14:textId="77777777" w:rsidR="00FB63D7" w:rsidRPr="0084037C" w:rsidRDefault="00FB63D7" w:rsidP="001C126E">
            <w:pPr>
              <w:jc w:val="center"/>
              <w:rPr>
                <w:bCs/>
              </w:rPr>
            </w:pPr>
            <w:r w:rsidRPr="0084037C">
              <w:rPr>
                <w:bCs/>
              </w:rPr>
              <w:t>Friday</w:t>
            </w:r>
          </w:p>
        </w:tc>
        <w:tc>
          <w:tcPr>
            <w:tcW w:w="1523" w:type="dxa"/>
          </w:tcPr>
          <w:p w14:paraId="1B3BEF42" w14:textId="77777777" w:rsidR="00FB63D7" w:rsidRPr="0084037C" w:rsidRDefault="00FB63D7" w:rsidP="001C126E">
            <w:pPr>
              <w:jc w:val="center"/>
              <w:rPr>
                <w:bCs/>
              </w:rPr>
            </w:pPr>
            <w:r w:rsidRPr="0084037C">
              <w:rPr>
                <w:bCs/>
              </w:rPr>
              <w:t>Saturday</w:t>
            </w:r>
          </w:p>
        </w:tc>
        <w:tc>
          <w:tcPr>
            <w:tcW w:w="1521" w:type="dxa"/>
          </w:tcPr>
          <w:p w14:paraId="65566B93" w14:textId="77777777" w:rsidR="00FB63D7" w:rsidRPr="0084037C" w:rsidRDefault="00FB63D7" w:rsidP="001C126E">
            <w:pPr>
              <w:jc w:val="center"/>
              <w:rPr>
                <w:bCs/>
              </w:rPr>
            </w:pPr>
            <w:r w:rsidRPr="0084037C">
              <w:rPr>
                <w:bCs/>
              </w:rPr>
              <w:t>Sunday</w:t>
            </w:r>
          </w:p>
        </w:tc>
      </w:tr>
      <w:tr w:rsidR="00FB63D7" w14:paraId="53AE7AA6" w14:textId="77777777" w:rsidTr="0084037C">
        <w:tc>
          <w:tcPr>
            <w:tcW w:w="1522" w:type="dxa"/>
          </w:tcPr>
          <w:p w14:paraId="59F1FA50" w14:textId="77777777" w:rsidR="00FB63D7" w:rsidRDefault="00FB63D7" w:rsidP="001C126E">
            <w:pPr>
              <w:rPr>
                <w:b/>
                <w:color w:val="008000"/>
                <w:sz w:val="20"/>
                <w:szCs w:val="20"/>
              </w:rPr>
            </w:pPr>
          </w:p>
        </w:tc>
        <w:tc>
          <w:tcPr>
            <w:tcW w:w="1522" w:type="dxa"/>
          </w:tcPr>
          <w:p w14:paraId="331CA2E9" w14:textId="77777777" w:rsidR="00FB63D7" w:rsidRDefault="00FB63D7" w:rsidP="001C126E">
            <w:pPr>
              <w:rPr>
                <w:b/>
                <w:color w:val="008000"/>
                <w:sz w:val="20"/>
                <w:szCs w:val="20"/>
              </w:rPr>
            </w:pPr>
          </w:p>
        </w:tc>
        <w:tc>
          <w:tcPr>
            <w:tcW w:w="1550" w:type="dxa"/>
          </w:tcPr>
          <w:p w14:paraId="6CA281EF" w14:textId="77777777" w:rsidR="00FB63D7" w:rsidRDefault="00FB63D7" w:rsidP="001C126E">
            <w:pPr>
              <w:rPr>
                <w:b/>
                <w:color w:val="008000"/>
                <w:sz w:val="20"/>
                <w:szCs w:val="20"/>
              </w:rPr>
            </w:pPr>
          </w:p>
        </w:tc>
        <w:tc>
          <w:tcPr>
            <w:tcW w:w="1524" w:type="dxa"/>
          </w:tcPr>
          <w:p w14:paraId="315F9DFE" w14:textId="77777777" w:rsidR="00FB63D7" w:rsidRDefault="00FB63D7" w:rsidP="001C126E">
            <w:pPr>
              <w:rPr>
                <w:b/>
                <w:color w:val="008000"/>
                <w:sz w:val="20"/>
                <w:szCs w:val="20"/>
              </w:rPr>
            </w:pPr>
          </w:p>
        </w:tc>
        <w:tc>
          <w:tcPr>
            <w:tcW w:w="1520" w:type="dxa"/>
          </w:tcPr>
          <w:p w14:paraId="3C3CEFF7" w14:textId="77777777" w:rsidR="00FB63D7" w:rsidRDefault="00FB63D7" w:rsidP="001C126E">
            <w:pPr>
              <w:rPr>
                <w:b/>
                <w:color w:val="008000"/>
                <w:sz w:val="20"/>
                <w:szCs w:val="20"/>
              </w:rPr>
            </w:pPr>
          </w:p>
        </w:tc>
        <w:tc>
          <w:tcPr>
            <w:tcW w:w="1523" w:type="dxa"/>
          </w:tcPr>
          <w:p w14:paraId="08CEB6A4" w14:textId="77777777" w:rsidR="00FB63D7" w:rsidRDefault="00FB63D7" w:rsidP="001C126E">
            <w:pPr>
              <w:rPr>
                <w:b/>
                <w:color w:val="008000"/>
                <w:sz w:val="20"/>
                <w:szCs w:val="20"/>
              </w:rPr>
            </w:pPr>
          </w:p>
        </w:tc>
        <w:tc>
          <w:tcPr>
            <w:tcW w:w="1521" w:type="dxa"/>
          </w:tcPr>
          <w:p w14:paraId="7D41783B" w14:textId="77777777" w:rsidR="00FB63D7" w:rsidRDefault="00FB63D7" w:rsidP="001C126E">
            <w:pPr>
              <w:rPr>
                <w:b/>
                <w:color w:val="008000"/>
                <w:sz w:val="20"/>
                <w:szCs w:val="20"/>
              </w:rPr>
            </w:pPr>
          </w:p>
        </w:tc>
      </w:tr>
    </w:tbl>
    <w:p w14:paraId="33F2684D" w14:textId="2BE369FF" w:rsidR="00330026" w:rsidRDefault="00330026" w:rsidP="003A4BD0">
      <w:pPr>
        <w:rPr>
          <w:b/>
          <w:color w:val="008000"/>
          <w:sz w:val="20"/>
          <w:szCs w:val="20"/>
        </w:rPr>
      </w:pPr>
    </w:p>
    <w:p w14:paraId="4E6638B2" w14:textId="77777777" w:rsidR="0084037C" w:rsidRDefault="0084037C"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84037C" w14:paraId="01F1839A" w14:textId="77777777" w:rsidTr="001C126E">
        <w:tc>
          <w:tcPr>
            <w:tcW w:w="10682" w:type="dxa"/>
          </w:tcPr>
          <w:p w14:paraId="13781CB2" w14:textId="0A2869BF" w:rsidR="0084037C" w:rsidRDefault="0084037C" w:rsidP="001C126E">
            <w:pPr>
              <w:jc w:val="center"/>
              <w:rPr>
                <w:b/>
                <w:color w:val="008000"/>
                <w:sz w:val="20"/>
                <w:szCs w:val="20"/>
              </w:rPr>
            </w:pPr>
            <w:r w:rsidRPr="00F52839">
              <w:rPr>
                <w:b/>
              </w:rPr>
              <w:t xml:space="preserve">Anticipated number of </w:t>
            </w:r>
            <w:r>
              <w:rPr>
                <w:b/>
              </w:rPr>
              <w:t>visitors</w:t>
            </w:r>
            <w:r w:rsidRPr="00F52839">
              <w:rPr>
                <w:b/>
              </w:rPr>
              <w:t xml:space="preserve"> (weekday and weekends, per day)</w:t>
            </w:r>
          </w:p>
        </w:tc>
      </w:tr>
    </w:tbl>
    <w:p w14:paraId="2952617F" w14:textId="77777777" w:rsidR="0084037C" w:rsidRDefault="0084037C" w:rsidP="0084037C">
      <w:pPr>
        <w:rPr>
          <w:b/>
          <w:color w:val="008000"/>
          <w:sz w:val="20"/>
          <w:szCs w:val="20"/>
        </w:rPr>
      </w:pPr>
    </w:p>
    <w:tbl>
      <w:tblPr>
        <w:tblStyle w:val="TableGrid"/>
        <w:tblW w:w="0" w:type="auto"/>
        <w:tblLook w:val="04A0" w:firstRow="1" w:lastRow="0" w:firstColumn="1" w:lastColumn="0" w:noHBand="0" w:noVBand="1"/>
      </w:tblPr>
      <w:tblGrid>
        <w:gridCol w:w="1522"/>
        <w:gridCol w:w="1522"/>
        <w:gridCol w:w="1550"/>
        <w:gridCol w:w="1524"/>
        <w:gridCol w:w="1520"/>
        <w:gridCol w:w="1523"/>
        <w:gridCol w:w="1521"/>
      </w:tblGrid>
      <w:tr w:rsidR="0084037C" w14:paraId="44653D92" w14:textId="77777777" w:rsidTr="001C126E">
        <w:tc>
          <w:tcPr>
            <w:tcW w:w="1522" w:type="dxa"/>
          </w:tcPr>
          <w:p w14:paraId="5873019B" w14:textId="77777777" w:rsidR="0084037C" w:rsidRPr="0084037C" w:rsidRDefault="0084037C" w:rsidP="001C126E">
            <w:pPr>
              <w:jc w:val="center"/>
              <w:rPr>
                <w:bCs/>
              </w:rPr>
            </w:pPr>
            <w:r w:rsidRPr="0084037C">
              <w:rPr>
                <w:bCs/>
              </w:rPr>
              <w:t>Monday</w:t>
            </w:r>
          </w:p>
        </w:tc>
        <w:tc>
          <w:tcPr>
            <w:tcW w:w="1522" w:type="dxa"/>
          </w:tcPr>
          <w:p w14:paraId="4F117831" w14:textId="77777777" w:rsidR="0084037C" w:rsidRPr="0084037C" w:rsidRDefault="0084037C" w:rsidP="001C126E">
            <w:pPr>
              <w:jc w:val="center"/>
              <w:rPr>
                <w:bCs/>
              </w:rPr>
            </w:pPr>
            <w:r w:rsidRPr="0084037C">
              <w:rPr>
                <w:bCs/>
              </w:rPr>
              <w:t>Tuesday</w:t>
            </w:r>
          </w:p>
        </w:tc>
        <w:tc>
          <w:tcPr>
            <w:tcW w:w="1550" w:type="dxa"/>
          </w:tcPr>
          <w:p w14:paraId="6C3CC451" w14:textId="77777777" w:rsidR="0084037C" w:rsidRPr="0084037C" w:rsidRDefault="0084037C" w:rsidP="001C126E">
            <w:pPr>
              <w:jc w:val="center"/>
              <w:rPr>
                <w:bCs/>
              </w:rPr>
            </w:pPr>
            <w:r w:rsidRPr="0084037C">
              <w:rPr>
                <w:bCs/>
              </w:rPr>
              <w:t>Wednesday</w:t>
            </w:r>
          </w:p>
        </w:tc>
        <w:tc>
          <w:tcPr>
            <w:tcW w:w="1524" w:type="dxa"/>
          </w:tcPr>
          <w:p w14:paraId="7244536E" w14:textId="77777777" w:rsidR="0084037C" w:rsidRPr="0084037C" w:rsidRDefault="0084037C" w:rsidP="001C126E">
            <w:pPr>
              <w:jc w:val="center"/>
              <w:rPr>
                <w:bCs/>
              </w:rPr>
            </w:pPr>
            <w:r w:rsidRPr="0084037C">
              <w:rPr>
                <w:bCs/>
              </w:rPr>
              <w:t>Thursday</w:t>
            </w:r>
          </w:p>
        </w:tc>
        <w:tc>
          <w:tcPr>
            <w:tcW w:w="1520" w:type="dxa"/>
          </w:tcPr>
          <w:p w14:paraId="4241947A" w14:textId="77777777" w:rsidR="0084037C" w:rsidRPr="0084037C" w:rsidRDefault="0084037C" w:rsidP="001C126E">
            <w:pPr>
              <w:jc w:val="center"/>
              <w:rPr>
                <w:bCs/>
              </w:rPr>
            </w:pPr>
            <w:r w:rsidRPr="0084037C">
              <w:rPr>
                <w:bCs/>
              </w:rPr>
              <w:t>Friday</w:t>
            </w:r>
          </w:p>
        </w:tc>
        <w:tc>
          <w:tcPr>
            <w:tcW w:w="1523" w:type="dxa"/>
          </w:tcPr>
          <w:p w14:paraId="68E9ED5A" w14:textId="77777777" w:rsidR="0084037C" w:rsidRPr="0084037C" w:rsidRDefault="0084037C" w:rsidP="001C126E">
            <w:pPr>
              <w:jc w:val="center"/>
              <w:rPr>
                <w:bCs/>
              </w:rPr>
            </w:pPr>
            <w:r w:rsidRPr="0084037C">
              <w:rPr>
                <w:bCs/>
              </w:rPr>
              <w:t>Saturday</w:t>
            </w:r>
          </w:p>
        </w:tc>
        <w:tc>
          <w:tcPr>
            <w:tcW w:w="1521" w:type="dxa"/>
          </w:tcPr>
          <w:p w14:paraId="71437826" w14:textId="77777777" w:rsidR="0084037C" w:rsidRPr="0084037C" w:rsidRDefault="0084037C" w:rsidP="001C126E">
            <w:pPr>
              <w:jc w:val="center"/>
              <w:rPr>
                <w:bCs/>
              </w:rPr>
            </w:pPr>
            <w:r w:rsidRPr="0084037C">
              <w:rPr>
                <w:bCs/>
              </w:rPr>
              <w:t>Sunday</w:t>
            </w:r>
          </w:p>
        </w:tc>
      </w:tr>
      <w:tr w:rsidR="0084037C" w14:paraId="5FB4AA2A" w14:textId="77777777" w:rsidTr="001C126E">
        <w:tc>
          <w:tcPr>
            <w:tcW w:w="1522" w:type="dxa"/>
          </w:tcPr>
          <w:p w14:paraId="7AF7D5F0" w14:textId="77777777" w:rsidR="0084037C" w:rsidRDefault="0084037C" w:rsidP="001C126E">
            <w:pPr>
              <w:rPr>
                <w:b/>
                <w:color w:val="008000"/>
                <w:sz w:val="20"/>
                <w:szCs w:val="20"/>
              </w:rPr>
            </w:pPr>
          </w:p>
        </w:tc>
        <w:tc>
          <w:tcPr>
            <w:tcW w:w="1522" w:type="dxa"/>
          </w:tcPr>
          <w:p w14:paraId="10D75878" w14:textId="77777777" w:rsidR="0084037C" w:rsidRDefault="0084037C" w:rsidP="001C126E">
            <w:pPr>
              <w:rPr>
                <w:b/>
                <w:color w:val="008000"/>
                <w:sz w:val="20"/>
                <w:szCs w:val="20"/>
              </w:rPr>
            </w:pPr>
          </w:p>
        </w:tc>
        <w:tc>
          <w:tcPr>
            <w:tcW w:w="1550" w:type="dxa"/>
          </w:tcPr>
          <w:p w14:paraId="3069A5DF" w14:textId="77777777" w:rsidR="0084037C" w:rsidRDefault="0084037C" w:rsidP="001C126E">
            <w:pPr>
              <w:rPr>
                <w:b/>
                <w:color w:val="008000"/>
                <w:sz w:val="20"/>
                <w:szCs w:val="20"/>
              </w:rPr>
            </w:pPr>
          </w:p>
        </w:tc>
        <w:tc>
          <w:tcPr>
            <w:tcW w:w="1524" w:type="dxa"/>
          </w:tcPr>
          <w:p w14:paraId="600D3147" w14:textId="77777777" w:rsidR="0084037C" w:rsidRDefault="0084037C" w:rsidP="001C126E">
            <w:pPr>
              <w:rPr>
                <w:b/>
                <w:color w:val="008000"/>
                <w:sz w:val="20"/>
                <w:szCs w:val="20"/>
              </w:rPr>
            </w:pPr>
          </w:p>
        </w:tc>
        <w:tc>
          <w:tcPr>
            <w:tcW w:w="1520" w:type="dxa"/>
          </w:tcPr>
          <w:p w14:paraId="752865C1" w14:textId="77777777" w:rsidR="0084037C" w:rsidRDefault="0084037C" w:rsidP="001C126E">
            <w:pPr>
              <w:rPr>
                <w:b/>
                <w:color w:val="008000"/>
                <w:sz w:val="20"/>
                <w:szCs w:val="20"/>
              </w:rPr>
            </w:pPr>
          </w:p>
        </w:tc>
        <w:tc>
          <w:tcPr>
            <w:tcW w:w="1523" w:type="dxa"/>
          </w:tcPr>
          <w:p w14:paraId="29D48BB6" w14:textId="77777777" w:rsidR="0084037C" w:rsidRDefault="0084037C" w:rsidP="001C126E">
            <w:pPr>
              <w:rPr>
                <w:b/>
                <w:color w:val="008000"/>
                <w:sz w:val="20"/>
                <w:szCs w:val="20"/>
              </w:rPr>
            </w:pPr>
          </w:p>
        </w:tc>
        <w:tc>
          <w:tcPr>
            <w:tcW w:w="1521" w:type="dxa"/>
          </w:tcPr>
          <w:p w14:paraId="5A007C7D" w14:textId="77777777" w:rsidR="0084037C" w:rsidRDefault="0084037C" w:rsidP="001C126E">
            <w:pPr>
              <w:rPr>
                <w:b/>
                <w:color w:val="008000"/>
                <w:sz w:val="20"/>
                <w:szCs w:val="20"/>
              </w:rPr>
            </w:pPr>
          </w:p>
        </w:tc>
      </w:tr>
    </w:tbl>
    <w:p w14:paraId="69BE9D44" w14:textId="50A43436" w:rsidR="00330026" w:rsidRDefault="00330026" w:rsidP="003A4BD0">
      <w:pPr>
        <w:rPr>
          <w:b/>
          <w:color w:val="008000"/>
          <w:sz w:val="20"/>
          <w:szCs w:val="20"/>
        </w:rPr>
      </w:pPr>
    </w:p>
    <w:p w14:paraId="4673D4C8" w14:textId="64B6DC56" w:rsidR="00330026" w:rsidRDefault="00330026" w:rsidP="003A4BD0">
      <w:pPr>
        <w:rPr>
          <w:b/>
          <w:color w:val="008000"/>
          <w:sz w:val="20"/>
          <w:szCs w:val="20"/>
        </w:rPr>
      </w:pPr>
    </w:p>
    <w:tbl>
      <w:tblPr>
        <w:tblStyle w:val="TableGrid"/>
        <w:tblW w:w="0" w:type="auto"/>
        <w:tblLook w:val="04A0" w:firstRow="1" w:lastRow="0" w:firstColumn="1" w:lastColumn="0" w:noHBand="0" w:noVBand="1"/>
      </w:tblPr>
      <w:tblGrid>
        <w:gridCol w:w="10682"/>
      </w:tblGrid>
      <w:tr w:rsidR="0084037C" w14:paraId="655F2A8D" w14:textId="77777777" w:rsidTr="001C126E">
        <w:tc>
          <w:tcPr>
            <w:tcW w:w="10682" w:type="dxa"/>
          </w:tcPr>
          <w:p w14:paraId="128076ED" w14:textId="2D52DEAE" w:rsidR="0084037C" w:rsidRDefault="0084037C" w:rsidP="001C126E">
            <w:pPr>
              <w:jc w:val="center"/>
              <w:rPr>
                <w:b/>
                <w:color w:val="008000"/>
                <w:sz w:val="20"/>
                <w:szCs w:val="20"/>
              </w:rPr>
            </w:pPr>
            <w:r w:rsidRPr="00F52839">
              <w:rPr>
                <w:b/>
              </w:rPr>
              <w:t xml:space="preserve">Anticipated number of </w:t>
            </w:r>
            <w:r>
              <w:rPr>
                <w:b/>
              </w:rPr>
              <w:t>deliveries</w:t>
            </w:r>
            <w:r w:rsidRPr="00F52839">
              <w:rPr>
                <w:b/>
              </w:rPr>
              <w:t xml:space="preserve"> (weekday and weekends, per day)</w:t>
            </w:r>
          </w:p>
        </w:tc>
      </w:tr>
    </w:tbl>
    <w:p w14:paraId="0EF055DE" w14:textId="77777777" w:rsidR="0084037C" w:rsidRDefault="0084037C" w:rsidP="0084037C">
      <w:pPr>
        <w:rPr>
          <w:b/>
          <w:color w:val="008000"/>
          <w:sz w:val="20"/>
          <w:szCs w:val="20"/>
        </w:rPr>
      </w:pPr>
    </w:p>
    <w:tbl>
      <w:tblPr>
        <w:tblStyle w:val="TableGrid"/>
        <w:tblW w:w="0" w:type="auto"/>
        <w:tblLook w:val="04A0" w:firstRow="1" w:lastRow="0" w:firstColumn="1" w:lastColumn="0" w:noHBand="0" w:noVBand="1"/>
      </w:tblPr>
      <w:tblGrid>
        <w:gridCol w:w="1522"/>
        <w:gridCol w:w="1522"/>
        <w:gridCol w:w="1550"/>
        <w:gridCol w:w="1524"/>
        <w:gridCol w:w="1520"/>
        <w:gridCol w:w="1523"/>
        <w:gridCol w:w="1521"/>
      </w:tblGrid>
      <w:tr w:rsidR="0084037C" w14:paraId="3153CAA5" w14:textId="77777777" w:rsidTr="001C126E">
        <w:tc>
          <w:tcPr>
            <w:tcW w:w="1522" w:type="dxa"/>
          </w:tcPr>
          <w:p w14:paraId="351AD5AE" w14:textId="77777777" w:rsidR="0084037C" w:rsidRPr="0084037C" w:rsidRDefault="0084037C" w:rsidP="001C126E">
            <w:pPr>
              <w:jc w:val="center"/>
              <w:rPr>
                <w:bCs/>
              </w:rPr>
            </w:pPr>
            <w:r w:rsidRPr="0084037C">
              <w:rPr>
                <w:bCs/>
              </w:rPr>
              <w:t>Monday</w:t>
            </w:r>
          </w:p>
        </w:tc>
        <w:tc>
          <w:tcPr>
            <w:tcW w:w="1522" w:type="dxa"/>
          </w:tcPr>
          <w:p w14:paraId="6184383E" w14:textId="77777777" w:rsidR="0084037C" w:rsidRPr="0084037C" w:rsidRDefault="0084037C" w:rsidP="001C126E">
            <w:pPr>
              <w:jc w:val="center"/>
              <w:rPr>
                <w:bCs/>
              </w:rPr>
            </w:pPr>
            <w:r w:rsidRPr="0084037C">
              <w:rPr>
                <w:bCs/>
              </w:rPr>
              <w:t>Tuesday</w:t>
            </w:r>
          </w:p>
        </w:tc>
        <w:tc>
          <w:tcPr>
            <w:tcW w:w="1550" w:type="dxa"/>
          </w:tcPr>
          <w:p w14:paraId="286EA008" w14:textId="77777777" w:rsidR="0084037C" w:rsidRPr="0084037C" w:rsidRDefault="0084037C" w:rsidP="001C126E">
            <w:pPr>
              <w:jc w:val="center"/>
              <w:rPr>
                <w:bCs/>
              </w:rPr>
            </w:pPr>
            <w:r w:rsidRPr="0084037C">
              <w:rPr>
                <w:bCs/>
              </w:rPr>
              <w:t>Wednesday</w:t>
            </w:r>
          </w:p>
        </w:tc>
        <w:tc>
          <w:tcPr>
            <w:tcW w:w="1524" w:type="dxa"/>
          </w:tcPr>
          <w:p w14:paraId="36FE0FE6" w14:textId="77777777" w:rsidR="0084037C" w:rsidRPr="0084037C" w:rsidRDefault="0084037C" w:rsidP="001C126E">
            <w:pPr>
              <w:jc w:val="center"/>
              <w:rPr>
                <w:bCs/>
              </w:rPr>
            </w:pPr>
            <w:r w:rsidRPr="0084037C">
              <w:rPr>
                <w:bCs/>
              </w:rPr>
              <w:t>Thursday</w:t>
            </w:r>
          </w:p>
        </w:tc>
        <w:tc>
          <w:tcPr>
            <w:tcW w:w="1520" w:type="dxa"/>
          </w:tcPr>
          <w:p w14:paraId="4BB4BED9" w14:textId="77777777" w:rsidR="0084037C" w:rsidRPr="0084037C" w:rsidRDefault="0084037C" w:rsidP="001C126E">
            <w:pPr>
              <w:jc w:val="center"/>
              <w:rPr>
                <w:bCs/>
              </w:rPr>
            </w:pPr>
            <w:r w:rsidRPr="0084037C">
              <w:rPr>
                <w:bCs/>
              </w:rPr>
              <w:t>Friday</w:t>
            </w:r>
          </w:p>
        </w:tc>
        <w:tc>
          <w:tcPr>
            <w:tcW w:w="1523" w:type="dxa"/>
          </w:tcPr>
          <w:p w14:paraId="700A71EE" w14:textId="77777777" w:rsidR="0084037C" w:rsidRPr="0084037C" w:rsidRDefault="0084037C" w:rsidP="001C126E">
            <w:pPr>
              <w:jc w:val="center"/>
              <w:rPr>
                <w:bCs/>
              </w:rPr>
            </w:pPr>
            <w:r w:rsidRPr="0084037C">
              <w:rPr>
                <w:bCs/>
              </w:rPr>
              <w:t>Saturday</w:t>
            </w:r>
          </w:p>
        </w:tc>
        <w:tc>
          <w:tcPr>
            <w:tcW w:w="1521" w:type="dxa"/>
          </w:tcPr>
          <w:p w14:paraId="5BC1B544" w14:textId="77777777" w:rsidR="0084037C" w:rsidRPr="0084037C" w:rsidRDefault="0084037C" w:rsidP="001C126E">
            <w:pPr>
              <w:jc w:val="center"/>
              <w:rPr>
                <w:bCs/>
              </w:rPr>
            </w:pPr>
            <w:r w:rsidRPr="0084037C">
              <w:rPr>
                <w:bCs/>
              </w:rPr>
              <w:t>Sunday</w:t>
            </w:r>
          </w:p>
        </w:tc>
      </w:tr>
      <w:tr w:rsidR="0084037C" w14:paraId="63D98C2C" w14:textId="77777777" w:rsidTr="001C126E">
        <w:tc>
          <w:tcPr>
            <w:tcW w:w="1522" w:type="dxa"/>
          </w:tcPr>
          <w:p w14:paraId="7691E6B8" w14:textId="77777777" w:rsidR="0084037C" w:rsidRDefault="0084037C" w:rsidP="001C126E">
            <w:pPr>
              <w:rPr>
                <w:b/>
                <w:color w:val="008000"/>
                <w:sz w:val="20"/>
                <w:szCs w:val="20"/>
              </w:rPr>
            </w:pPr>
          </w:p>
        </w:tc>
        <w:tc>
          <w:tcPr>
            <w:tcW w:w="1522" w:type="dxa"/>
          </w:tcPr>
          <w:p w14:paraId="564D0552" w14:textId="77777777" w:rsidR="0084037C" w:rsidRDefault="0084037C" w:rsidP="001C126E">
            <w:pPr>
              <w:rPr>
                <w:b/>
                <w:color w:val="008000"/>
                <w:sz w:val="20"/>
                <w:szCs w:val="20"/>
              </w:rPr>
            </w:pPr>
          </w:p>
        </w:tc>
        <w:tc>
          <w:tcPr>
            <w:tcW w:w="1550" w:type="dxa"/>
          </w:tcPr>
          <w:p w14:paraId="63D20AF4" w14:textId="77777777" w:rsidR="0084037C" w:rsidRDefault="0084037C" w:rsidP="001C126E">
            <w:pPr>
              <w:rPr>
                <w:b/>
                <w:color w:val="008000"/>
                <w:sz w:val="20"/>
                <w:szCs w:val="20"/>
              </w:rPr>
            </w:pPr>
          </w:p>
        </w:tc>
        <w:tc>
          <w:tcPr>
            <w:tcW w:w="1524" w:type="dxa"/>
          </w:tcPr>
          <w:p w14:paraId="0BFB2FA0" w14:textId="77777777" w:rsidR="0084037C" w:rsidRDefault="0084037C" w:rsidP="001C126E">
            <w:pPr>
              <w:rPr>
                <w:b/>
                <w:color w:val="008000"/>
                <w:sz w:val="20"/>
                <w:szCs w:val="20"/>
              </w:rPr>
            </w:pPr>
          </w:p>
        </w:tc>
        <w:tc>
          <w:tcPr>
            <w:tcW w:w="1520" w:type="dxa"/>
          </w:tcPr>
          <w:p w14:paraId="3E5EBFB4" w14:textId="77777777" w:rsidR="0084037C" w:rsidRDefault="0084037C" w:rsidP="001C126E">
            <w:pPr>
              <w:rPr>
                <w:b/>
                <w:color w:val="008000"/>
                <w:sz w:val="20"/>
                <w:szCs w:val="20"/>
              </w:rPr>
            </w:pPr>
          </w:p>
        </w:tc>
        <w:tc>
          <w:tcPr>
            <w:tcW w:w="1523" w:type="dxa"/>
          </w:tcPr>
          <w:p w14:paraId="53ED272B" w14:textId="77777777" w:rsidR="0084037C" w:rsidRDefault="0084037C" w:rsidP="001C126E">
            <w:pPr>
              <w:rPr>
                <w:b/>
                <w:color w:val="008000"/>
                <w:sz w:val="20"/>
                <w:szCs w:val="20"/>
              </w:rPr>
            </w:pPr>
          </w:p>
        </w:tc>
        <w:tc>
          <w:tcPr>
            <w:tcW w:w="1521" w:type="dxa"/>
          </w:tcPr>
          <w:p w14:paraId="4C048119" w14:textId="77777777" w:rsidR="0084037C" w:rsidRDefault="0084037C" w:rsidP="001C126E">
            <w:pPr>
              <w:rPr>
                <w:b/>
                <w:color w:val="008000"/>
                <w:sz w:val="20"/>
                <w:szCs w:val="20"/>
              </w:rPr>
            </w:pPr>
          </w:p>
        </w:tc>
      </w:tr>
    </w:tbl>
    <w:p w14:paraId="562FCDB8" w14:textId="02F3FD10" w:rsidR="00330026" w:rsidRDefault="00330026" w:rsidP="003A4BD0">
      <w:pPr>
        <w:rPr>
          <w:b/>
          <w:color w:val="008000"/>
          <w:sz w:val="20"/>
          <w:szCs w:val="20"/>
        </w:rPr>
      </w:pPr>
    </w:p>
    <w:p w14:paraId="50F02890" w14:textId="77777777" w:rsidR="0084037C" w:rsidRDefault="0084037C" w:rsidP="003A4BD0">
      <w:pPr>
        <w:rPr>
          <w:b/>
          <w:color w:val="008000"/>
          <w:sz w:val="20"/>
          <w:szCs w:val="20"/>
        </w:rPr>
      </w:pPr>
    </w:p>
    <w:tbl>
      <w:tblPr>
        <w:tblStyle w:val="TableGridLight"/>
        <w:tblW w:w="5000" w:type="pct"/>
        <w:tblLook w:val="01E0" w:firstRow="1" w:lastRow="1" w:firstColumn="1" w:lastColumn="1" w:noHBand="0" w:noVBand="0"/>
      </w:tblPr>
      <w:tblGrid>
        <w:gridCol w:w="10682"/>
      </w:tblGrid>
      <w:tr w:rsidR="0084037C" w14:paraId="38240640" w14:textId="77777777" w:rsidTr="00E46566">
        <w:trPr>
          <w:trHeight w:val="457"/>
        </w:trPr>
        <w:tc>
          <w:tcPr>
            <w:tcW w:w="5000" w:type="pct"/>
          </w:tcPr>
          <w:p w14:paraId="08E4B6B8" w14:textId="0D6C4B1E" w:rsidR="0084037C" w:rsidRPr="00EF5B1D" w:rsidRDefault="0084037C" w:rsidP="001C126E">
            <w:pPr>
              <w:spacing w:before="120" w:after="120"/>
              <w:rPr>
                <w:b/>
              </w:rPr>
            </w:pPr>
            <w:r w:rsidRPr="00F52839">
              <w:rPr>
                <w:b/>
              </w:rPr>
              <w:t>What facilities are there for pedes</w:t>
            </w:r>
            <w:r>
              <w:rPr>
                <w:b/>
              </w:rPr>
              <w:t>trians – on site and off site? e</w:t>
            </w:r>
            <w:r w:rsidRPr="00F52839">
              <w:rPr>
                <w:b/>
              </w:rPr>
              <w:t>.g. pavements, crossings, lighting, signage etc</w:t>
            </w:r>
          </w:p>
          <w:p w14:paraId="15D56F85" w14:textId="77777777" w:rsidR="0084037C" w:rsidRPr="00F52839" w:rsidRDefault="0084037C" w:rsidP="001C126E">
            <w:pPr>
              <w:spacing w:before="120" w:after="120"/>
            </w:pPr>
          </w:p>
        </w:tc>
      </w:tr>
      <w:tr w:rsidR="0084037C" w14:paraId="107A6E03" w14:textId="77777777" w:rsidTr="00E46566">
        <w:trPr>
          <w:trHeight w:val="457"/>
        </w:trPr>
        <w:tc>
          <w:tcPr>
            <w:tcW w:w="5000" w:type="pct"/>
          </w:tcPr>
          <w:p w14:paraId="4DE59ACF" w14:textId="787A7876" w:rsidR="0084037C" w:rsidRPr="00EF5B1D" w:rsidRDefault="0084037C" w:rsidP="001C126E">
            <w:pPr>
              <w:spacing w:before="120" w:after="120"/>
              <w:rPr>
                <w:b/>
              </w:rPr>
            </w:pPr>
            <w:r w:rsidRPr="00F52839">
              <w:rPr>
                <w:b/>
              </w:rPr>
              <w:t>What facilities are there for cy</w:t>
            </w:r>
            <w:r>
              <w:rPr>
                <w:b/>
              </w:rPr>
              <w:t>clists – on site and off site? e</w:t>
            </w:r>
            <w:r w:rsidRPr="00F52839">
              <w:rPr>
                <w:b/>
              </w:rPr>
              <w:t xml:space="preserve">.g. </w:t>
            </w:r>
            <w:r>
              <w:rPr>
                <w:b/>
              </w:rPr>
              <w:t>on-road or off-road cycle lanes, access to the National Cycle Network. Please include details of any routes on your PDF location map.</w:t>
            </w:r>
          </w:p>
          <w:p w14:paraId="7C70DA7A" w14:textId="77777777" w:rsidR="0084037C" w:rsidRPr="00F52839" w:rsidRDefault="0084037C" w:rsidP="001C126E">
            <w:pPr>
              <w:spacing w:before="120" w:after="120"/>
            </w:pPr>
          </w:p>
        </w:tc>
      </w:tr>
      <w:tr w:rsidR="0084037C" w14:paraId="2101EDDB" w14:textId="77777777" w:rsidTr="00E46566">
        <w:trPr>
          <w:trHeight w:val="457"/>
        </w:trPr>
        <w:tc>
          <w:tcPr>
            <w:tcW w:w="5000" w:type="pct"/>
          </w:tcPr>
          <w:p w14:paraId="30AD394A" w14:textId="5EFAF05F" w:rsidR="0084037C" w:rsidRPr="0084037C" w:rsidRDefault="0084037C" w:rsidP="001C126E">
            <w:pPr>
              <w:spacing w:before="120" w:after="120"/>
              <w:rPr>
                <w:b/>
              </w:rPr>
            </w:pPr>
            <w:r w:rsidRPr="00F52839">
              <w:rPr>
                <w:b/>
              </w:rPr>
              <w:t xml:space="preserve">Number of cycle parking spaces that will be provided </w:t>
            </w:r>
            <w:r>
              <w:rPr>
                <w:b/>
              </w:rPr>
              <w:t>(provide details: location? type?)</w:t>
            </w:r>
          </w:p>
          <w:p w14:paraId="007B9B50" w14:textId="77777777" w:rsidR="0084037C" w:rsidRPr="00F52839" w:rsidRDefault="0084037C" w:rsidP="001C126E">
            <w:pPr>
              <w:spacing w:before="120" w:after="120"/>
            </w:pPr>
          </w:p>
        </w:tc>
      </w:tr>
      <w:tr w:rsidR="0084037C" w14:paraId="50CA7DE9" w14:textId="77777777" w:rsidTr="00E46566">
        <w:trPr>
          <w:trHeight w:val="457"/>
        </w:trPr>
        <w:tc>
          <w:tcPr>
            <w:tcW w:w="5000" w:type="pct"/>
          </w:tcPr>
          <w:p w14:paraId="620EC153" w14:textId="77777777" w:rsidR="0084037C" w:rsidRPr="00F52839" w:rsidRDefault="0084037C" w:rsidP="001C126E">
            <w:pPr>
              <w:spacing w:before="120" w:after="120"/>
              <w:rPr>
                <w:b/>
              </w:rPr>
            </w:pPr>
            <w:r w:rsidRPr="00F52839">
              <w:rPr>
                <w:b/>
              </w:rPr>
              <w:t xml:space="preserve">Will </w:t>
            </w:r>
            <w:r>
              <w:rPr>
                <w:b/>
              </w:rPr>
              <w:t>any</w:t>
            </w:r>
            <w:r w:rsidRPr="00F52839">
              <w:rPr>
                <w:b/>
              </w:rPr>
              <w:t xml:space="preserve"> cycle parking be covered? If not</w:t>
            </w:r>
            <w:r>
              <w:rPr>
                <w:b/>
              </w:rPr>
              <w:t>,</w:t>
            </w:r>
            <w:r w:rsidRPr="00F52839">
              <w:rPr>
                <w:b/>
              </w:rPr>
              <w:t xml:space="preserve"> </w:t>
            </w:r>
            <w:r>
              <w:rPr>
                <w:b/>
              </w:rPr>
              <w:t xml:space="preserve">are there any plans to upgrade to covered cycle parking </w:t>
            </w:r>
            <w:r w:rsidRPr="00F52839">
              <w:rPr>
                <w:b/>
              </w:rPr>
              <w:t>in the future?</w:t>
            </w:r>
          </w:p>
          <w:p w14:paraId="09F9D76F" w14:textId="77777777" w:rsidR="0084037C" w:rsidRPr="00F52839" w:rsidRDefault="0084037C" w:rsidP="001C126E">
            <w:pPr>
              <w:spacing w:before="120" w:after="120"/>
            </w:pPr>
          </w:p>
        </w:tc>
      </w:tr>
      <w:tr w:rsidR="0084037C" w14:paraId="0D4D23B8" w14:textId="77777777" w:rsidTr="00E46566">
        <w:trPr>
          <w:trHeight w:val="457"/>
        </w:trPr>
        <w:tc>
          <w:tcPr>
            <w:tcW w:w="5000" w:type="pct"/>
          </w:tcPr>
          <w:p w14:paraId="034D4384" w14:textId="77777777" w:rsidR="0084037C" w:rsidRPr="00F52839" w:rsidRDefault="0084037C" w:rsidP="001C126E">
            <w:pPr>
              <w:spacing w:before="120" w:after="120"/>
              <w:rPr>
                <w:b/>
              </w:rPr>
            </w:pPr>
            <w:r w:rsidRPr="00F52839">
              <w:rPr>
                <w:b/>
              </w:rPr>
              <w:t>Please provide information on bus services in the vicinity of the site e.g. routes, frequencies</w:t>
            </w:r>
            <w:r>
              <w:rPr>
                <w:b/>
              </w:rPr>
              <w:t>, first / last service. Please do not include timetables.</w:t>
            </w:r>
          </w:p>
          <w:p w14:paraId="491031A3" w14:textId="77777777" w:rsidR="0084037C" w:rsidRPr="00F52839" w:rsidRDefault="0084037C" w:rsidP="001C126E">
            <w:pPr>
              <w:spacing w:before="120" w:after="120"/>
            </w:pPr>
          </w:p>
        </w:tc>
      </w:tr>
      <w:tr w:rsidR="0084037C" w14:paraId="1622A7CA" w14:textId="77777777" w:rsidTr="00E46566">
        <w:trPr>
          <w:trHeight w:val="457"/>
        </w:trPr>
        <w:tc>
          <w:tcPr>
            <w:tcW w:w="5000" w:type="pct"/>
          </w:tcPr>
          <w:p w14:paraId="635FF3BA" w14:textId="77777777" w:rsidR="0084037C" w:rsidRDefault="0084037C" w:rsidP="001C126E">
            <w:pPr>
              <w:spacing w:before="120" w:after="120"/>
              <w:rPr>
                <w:b/>
              </w:rPr>
            </w:pPr>
            <w:r w:rsidRPr="00F52839">
              <w:rPr>
                <w:b/>
              </w:rPr>
              <w:t>How far are the nearest bus stops from the development</w:t>
            </w:r>
            <w:r>
              <w:rPr>
                <w:b/>
              </w:rPr>
              <w:t>,</w:t>
            </w:r>
            <w:r w:rsidRPr="00F52839">
              <w:rPr>
                <w:b/>
              </w:rPr>
              <w:t xml:space="preserve"> where are they located</w:t>
            </w:r>
            <w:r>
              <w:rPr>
                <w:b/>
              </w:rPr>
              <w:t xml:space="preserve"> and what are they like (e.g. covered, seating)? </w:t>
            </w:r>
          </w:p>
          <w:p w14:paraId="41632453" w14:textId="0E8A884E" w:rsidR="0084037C" w:rsidRPr="00EF5B1D" w:rsidRDefault="0084037C" w:rsidP="001C126E">
            <w:pPr>
              <w:spacing w:before="120" w:after="120"/>
              <w:rPr>
                <w:b/>
              </w:rPr>
            </w:pPr>
            <w:r>
              <w:rPr>
                <w:b/>
              </w:rPr>
              <w:t>Please show the locations of bus stops on the location plan PDF that you have provided.</w:t>
            </w:r>
          </w:p>
          <w:p w14:paraId="3D0603CB" w14:textId="77777777" w:rsidR="0084037C" w:rsidRDefault="0084037C" w:rsidP="001C126E">
            <w:pPr>
              <w:spacing w:before="120" w:after="120"/>
            </w:pPr>
          </w:p>
          <w:p w14:paraId="13754D49" w14:textId="739BD9F8" w:rsidR="00EF5B1D" w:rsidRPr="00F52839" w:rsidRDefault="00EF5B1D" w:rsidP="001C126E">
            <w:pPr>
              <w:spacing w:before="120" w:after="120"/>
            </w:pPr>
          </w:p>
        </w:tc>
      </w:tr>
      <w:tr w:rsidR="0084037C" w14:paraId="748A339A" w14:textId="77777777" w:rsidTr="00E46566">
        <w:trPr>
          <w:trHeight w:val="457"/>
        </w:trPr>
        <w:tc>
          <w:tcPr>
            <w:tcW w:w="5000" w:type="pct"/>
          </w:tcPr>
          <w:p w14:paraId="4A8BA1AF" w14:textId="77777777" w:rsidR="0084037C" w:rsidRPr="00F52839" w:rsidRDefault="0084037C" w:rsidP="001C126E">
            <w:pPr>
              <w:spacing w:before="120" w:after="120"/>
              <w:rPr>
                <w:b/>
              </w:rPr>
            </w:pPr>
            <w:r w:rsidRPr="00F52839">
              <w:rPr>
                <w:b/>
              </w:rPr>
              <w:lastRenderedPageBreak/>
              <w:t>Please provide information on train services in the vicinity of the site e.g. routes, frequencies</w:t>
            </w:r>
            <w:r>
              <w:rPr>
                <w:b/>
              </w:rPr>
              <w:t>, first / last service.</w:t>
            </w:r>
            <w:r w:rsidRPr="00F52839">
              <w:rPr>
                <w:b/>
              </w:rPr>
              <w:t xml:space="preserve"> </w:t>
            </w:r>
          </w:p>
          <w:p w14:paraId="619A3904" w14:textId="77777777" w:rsidR="0084037C" w:rsidRPr="00F52839" w:rsidRDefault="0084037C" w:rsidP="001C126E">
            <w:pPr>
              <w:spacing w:before="120" w:after="120"/>
            </w:pPr>
          </w:p>
        </w:tc>
      </w:tr>
      <w:tr w:rsidR="0084037C" w14:paraId="4AB88767" w14:textId="77777777" w:rsidTr="00E46566">
        <w:trPr>
          <w:trHeight w:val="457"/>
        </w:trPr>
        <w:tc>
          <w:tcPr>
            <w:tcW w:w="5000" w:type="pct"/>
          </w:tcPr>
          <w:p w14:paraId="3831CBA1" w14:textId="2ACC5099" w:rsidR="0084037C" w:rsidRPr="00EF5B1D" w:rsidRDefault="0084037C" w:rsidP="001C126E">
            <w:pPr>
              <w:spacing w:before="120" w:after="120"/>
              <w:rPr>
                <w:b/>
              </w:rPr>
            </w:pPr>
            <w:r w:rsidRPr="00F52839">
              <w:rPr>
                <w:b/>
              </w:rPr>
              <w:t>How far is the nearest train station from the development and where is it located?</w:t>
            </w:r>
            <w:r>
              <w:rPr>
                <w:b/>
              </w:rPr>
              <w:t xml:space="preserve"> What facilities are available at the station?</w:t>
            </w:r>
          </w:p>
          <w:p w14:paraId="695DB368" w14:textId="77777777" w:rsidR="0084037C" w:rsidRPr="00F52839" w:rsidRDefault="0084037C" w:rsidP="001C126E">
            <w:pPr>
              <w:spacing w:before="120" w:after="120"/>
            </w:pPr>
          </w:p>
        </w:tc>
      </w:tr>
      <w:tr w:rsidR="00EF5B1D" w14:paraId="4901750F" w14:textId="77777777" w:rsidTr="00E46566">
        <w:trPr>
          <w:trHeight w:val="457"/>
        </w:trPr>
        <w:tc>
          <w:tcPr>
            <w:tcW w:w="5000" w:type="pct"/>
          </w:tcPr>
          <w:p w14:paraId="05AB06FF" w14:textId="77777777" w:rsidR="00EF5B1D" w:rsidRPr="00F52839" w:rsidRDefault="00EF5B1D" w:rsidP="00EF5B1D">
            <w:pPr>
              <w:spacing w:before="120" w:after="120"/>
              <w:rPr>
                <w:b/>
              </w:rPr>
            </w:pPr>
            <w:r w:rsidRPr="00F52839">
              <w:rPr>
                <w:b/>
              </w:rPr>
              <w:t>Number of car parking spaces</w:t>
            </w:r>
            <w:r>
              <w:rPr>
                <w:b/>
              </w:rPr>
              <w:t xml:space="preserve"> that</w:t>
            </w:r>
            <w:r w:rsidRPr="00F52839">
              <w:rPr>
                <w:b/>
              </w:rPr>
              <w:t xml:space="preserve"> will be provided within</w:t>
            </w:r>
            <w:r>
              <w:rPr>
                <w:b/>
              </w:rPr>
              <w:t xml:space="preserve"> the</w:t>
            </w:r>
            <w:r w:rsidRPr="00F52839">
              <w:rPr>
                <w:b/>
              </w:rPr>
              <w:t xml:space="preserve"> site boundary</w:t>
            </w:r>
            <w:r>
              <w:rPr>
                <w:b/>
              </w:rPr>
              <w:t xml:space="preserve"> (provide information on EV charging spaces, car sharing spaces, disabled spaces etc.)</w:t>
            </w:r>
          </w:p>
          <w:p w14:paraId="3653D43A" w14:textId="77777777" w:rsidR="00EF5B1D" w:rsidRPr="00F52839" w:rsidRDefault="00EF5B1D" w:rsidP="001C126E">
            <w:pPr>
              <w:spacing w:before="120" w:after="120"/>
              <w:rPr>
                <w:b/>
              </w:rPr>
            </w:pPr>
          </w:p>
        </w:tc>
      </w:tr>
      <w:tr w:rsidR="00EF5B1D" w14:paraId="3F0DF832" w14:textId="77777777" w:rsidTr="00E46566">
        <w:trPr>
          <w:trHeight w:val="457"/>
        </w:trPr>
        <w:tc>
          <w:tcPr>
            <w:tcW w:w="5000" w:type="pct"/>
          </w:tcPr>
          <w:p w14:paraId="3A2D574A" w14:textId="77777777" w:rsidR="00EF5B1D" w:rsidRPr="00F52839" w:rsidRDefault="00EF5B1D" w:rsidP="00EF5B1D">
            <w:pPr>
              <w:spacing w:before="120" w:after="120"/>
              <w:rPr>
                <w:b/>
              </w:rPr>
            </w:pPr>
            <w:r w:rsidRPr="00F52839">
              <w:rPr>
                <w:b/>
              </w:rPr>
              <w:t xml:space="preserve">Number of delivery parking spaces (and size) </w:t>
            </w:r>
            <w:r>
              <w:rPr>
                <w:b/>
              </w:rPr>
              <w:t xml:space="preserve">that </w:t>
            </w:r>
            <w:r w:rsidRPr="00F52839">
              <w:rPr>
                <w:b/>
              </w:rPr>
              <w:t>will be provided within site boundary</w:t>
            </w:r>
          </w:p>
          <w:p w14:paraId="5E821289" w14:textId="77777777" w:rsidR="00EF5B1D" w:rsidRPr="00F52839" w:rsidRDefault="00EF5B1D" w:rsidP="001C126E">
            <w:pPr>
              <w:spacing w:before="120" w:after="120"/>
              <w:rPr>
                <w:b/>
              </w:rPr>
            </w:pPr>
          </w:p>
        </w:tc>
      </w:tr>
      <w:tr w:rsidR="0084037C" w14:paraId="59CB153F" w14:textId="77777777" w:rsidTr="00E46566">
        <w:trPr>
          <w:trHeight w:val="457"/>
        </w:trPr>
        <w:tc>
          <w:tcPr>
            <w:tcW w:w="5000" w:type="pct"/>
          </w:tcPr>
          <w:p w14:paraId="242F6677" w14:textId="77777777" w:rsidR="0084037C" w:rsidRPr="00F52839" w:rsidRDefault="0084037C" w:rsidP="001C126E">
            <w:pPr>
              <w:spacing w:before="120" w:after="120"/>
              <w:rPr>
                <w:b/>
              </w:rPr>
            </w:pPr>
            <w:r w:rsidRPr="00F52839">
              <w:rPr>
                <w:b/>
              </w:rPr>
              <w:t xml:space="preserve">Please outline any specific issues raised in the Transport </w:t>
            </w:r>
            <w:r>
              <w:rPr>
                <w:b/>
              </w:rPr>
              <w:t>Assessment</w:t>
            </w:r>
            <w:r w:rsidRPr="00F52839">
              <w:rPr>
                <w:b/>
              </w:rPr>
              <w:t xml:space="preserve"> and explain how this Travel Plan Statement will address them</w:t>
            </w:r>
            <w:r>
              <w:rPr>
                <w:b/>
              </w:rPr>
              <w:t xml:space="preserve">. </w:t>
            </w:r>
          </w:p>
          <w:p w14:paraId="497ABA39" w14:textId="77777777" w:rsidR="0084037C" w:rsidRDefault="0084037C" w:rsidP="001C126E">
            <w:pPr>
              <w:spacing w:before="120" w:after="120"/>
            </w:pPr>
          </w:p>
          <w:p w14:paraId="0446F221" w14:textId="77777777" w:rsidR="0084037C" w:rsidRDefault="0084037C" w:rsidP="001C126E">
            <w:pPr>
              <w:spacing w:before="120" w:after="120"/>
            </w:pPr>
          </w:p>
          <w:p w14:paraId="30C3922A" w14:textId="77777777" w:rsidR="0084037C" w:rsidRPr="00F52839" w:rsidRDefault="0084037C" w:rsidP="001C126E">
            <w:pPr>
              <w:spacing w:before="120" w:after="120"/>
            </w:pPr>
          </w:p>
        </w:tc>
      </w:tr>
    </w:tbl>
    <w:p w14:paraId="3CD8A369" w14:textId="42A93E6E" w:rsidR="00330026" w:rsidRDefault="00330026" w:rsidP="003A4BD0">
      <w:pPr>
        <w:rPr>
          <w:b/>
          <w:color w:val="008000"/>
          <w:sz w:val="20"/>
          <w:szCs w:val="20"/>
        </w:rPr>
      </w:pPr>
    </w:p>
    <w:p w14:paraId="71CCC9D1" w14:textId="5867382E" w:rsidR="0084037C" w:rsidRDefault="0084037C">
      <w:pPr>
        <w:spacing w:after="200" w:line="276" w:lineRule="auto"/>
        <w:rPr>
          <w:b/>
          <w:color w:val="008000"/>
          <w:sz w:val="20"/>
          <w:szCs w:val="20"/>
        </w:rPr>
      </w:pPr>
      <w:r>
        <w:rPr>
          <w:b/>
          <w:color w:val="008000"/>
          <w:sz w:val="20"/>
          <w:szCs w:val="20"/>
        </w:rPr>
        <w:br w:type="page"/>
      </w:r>
    </w:p>
    <w:p w14:paraId="0AE3343A" w14:textId="77777777" w:rsidR="0084037C" w:rsidRDefault="0084037C" w:rsidP="003A4BD0">
      <w:pPr>
        <w:rPr>
          <w:b/>
          <w:color w:val="008000"/>
          <w:sz w:val="20"/>
          <w:szCs w:val="20"/>
        </w:rPr>
      </w:pPr>
    </w:p>
    <w:tbl>
      <w:tblPr>
        <w:tblStyle w:val="TableGridLight"/>
        <w:tblW w:w="10440" w:type="dxa"/>
        <w:tblLook w:val="01E0" w:firstRow="1" w:lastRow="1" w:firstColumn="1" w:lastColumn="1" w:noHBand="0" w:noVBand="0"/>
      </w:tblPr>
      <w:tblGrid>
        <w:gridCol w:w="10440"/>
      </w:tblGrid>
      <w:tr w:rsidR="0084037C" w:rsidRPr="00F52839" w14:paraId="5FF081AB" w14:textId="77777777" w:rsidTr="00E46566">
        <w:trPr>
          <w:trHeight w:val="124"/>
        </w:trPr>
        <w:tc>
          <w:tcPr>
            <w:tcW w:w="10440" w:type="dxa"/>
          </w:tcPr>
          <w:p w14:paraId="7D7A8295" w14:textId="77777777" w:rsidR="0084037C" w:rsidRPr="00F52839" w:rsidRDefault="0084037C" w:rsidP="001C126E">
            <w:pPr>
              <w:spacing w:before="120" w:after="120"/>
              <w:jc w:val="center"/>
              <w:rPr>
                <w:b/>
              </w:rPr>
            </w:pPr>
            <w:r w:rsidRPr="00F52839">
              <w:rPr>
                <w:b/>
              </w:rPr>
              <w:t>Travel Plan Statement Objectives</w:t>
            </w:r>
          </w:p>
        </w:tc>
      </w:tr>
      <w:tr w:rsidR="0084037C" w:rsidRPr="00F52839" w14:paraId="24E86DD6" w14:textId="77777777" w:rsidTr="00E46566">
        <w:trPr>
          <w:trHeight w:val="338"/>
        </w:trPr>
        <w:tc>
          <w:tcPr>
            <w:tcW w:w="10440" w:type="dxa"/>
          </w:tcPr>
          <w:p w14:paraId="28AB5A8F" w14:textId="77777777" w:rsidR="0084037C" w:rsidRPr="0084037C" w:rsidRDefault="0084037C" w:rsidP="001C126E">
            <w:pPr>
              <w:spacing w:before="120" w:after="120"/>
              <w:rPr>
                <w:b/>
              </w:rPr>
            </w:pPr>
            <w:r w:rsidRPr="0084037C">
              <w:rPr>
                <w:b/>
              </w:rPr>
              <w:t>All Oxfordshire County Council Travel Plan Statements should share the following key objectives:</w:t>
            </w:r>
          </w:p>
          <w:p w14:paraId="50BDE6D5" w14:textId="77777777" w:rsidR="0084037C" w:rsidRPr="0084037C" w:rsidRDefault="0084037C" w:rsidP="001C126E">
            <w:pPr>
              <w:numPr>
                <w:ilvl w:val="0"/>
                <w:numId w:val="1"/>
              </w:numPr>
              <w:tabs>
                <w:tab w:val="clear" w:pos="1440"/>
                <w:tab w:val="num" w:pos="612"/>
              </w:tabs>
              <w:spacing w:before="120" w:after="120"/>
              <w:ind w:left="612" w:hanging="612"/>
              <w:rPr>
                <w:bCs/>
              </w:rPr>
            </w:pPr>
            <w:r w:rsidRPr="0084037C">
              <w:rPr>
                <w:bCs/>
              </w:rPr>
              <w:t>To reduce the need to travel to and from the development</w:t>
            </w:r>
          </w:p>
          <w:p w14:paraId="204D4CC7" w14:textId="77777777" w:rsidR="0084037C" w:rsidRPr="0084037C" w:rsidRDefault="0084037C" w:rsidP="001C126E">
            <w:pPr>
              <w:numPr>
                <w:ilvl w:val="0"/>
                <w:numId w:val="1"/>
              </w:numPr>
              <w:tabs>
                <w:tab w:val="clear" w:pos="1440"/>
                <w:tab w:val="num" w:pos="612"/>
              </w:tabs>
              <w:spacing w:before="120" w:after="120"/>
              <w:ind w:left="612" w:hanging="612"/>
              <w:rPr>
                <w:bCs/>
              </w:rPr>
            </w:pPr>
            <w:r w:rsidRPr="0084037C">
              <w:rPr>
                <w:bCs/>
              </w:rPr>
              <w:t>To reduce single occupancy vehicle (SOV) travel to and from the development. We expect a commitment to reduce the number of SOV vehicle trips to and from the site by between 5-10% over the five year period following occupation of the site.</w:t>
            </w:r>
          </w:p>
          <w:p w14:paraId="50872823" w14:textId="77777777" w:rsidR="0084037C" w:rsidRPr="0084037C" w:rsidRDefault="0084037C" w:rsidP="001C126E">
            <w:pPr>
              <w:numPr>
                <w:ilvl w:val="0"/>
                <w:numId w:val="1"/>
              </w:numPr>
              <w:tabs>
                <w:tab w:val="clear" w:pos="1440"/>
                <w:tab w:val="num" w:pos="612"/>
              </w:tabs>
              <w:spacing w:before="120" w:after="120"/>
              <w:ind w:left="612" w:hanging="612"/>
              <w:rPr>
                <w:bCs/>
              </w:rPr>
            </w:pPr>
            <w:r w:rsidRPr="0084037C">
              <w:rPr>
                <w:bCs/>
              </w:rPr>
              <w:t>To promote walking as a healthy and sustainable way of travelling to and from the development</w:t>
            </w:r>
          </w:p>
          <w:p w14:paraId="6C1BA93E" w14:textId="77777777" w:rsidR="0084037C" w:rsidRPr="0084037C" w:rsidRDefault="0084037C" w:rsidP="001C126E">
            <w:pPr>
              <w:numPr>
                <w:ilvl w:val="0"/>
                <w:numId w:val="1"/>
              </w:numPr>
              <w:tabs>
                <w:tab w:val="clear" w:pos="1440"/>
                <w:tab w:val="num" w:pos="612"/>
              </w:tabs>
              <w:spacing w:before="120" w:after="120"/>
              <w:ind w:left="612" w:hanging="612"/>
              <w:rPr>
                <w:bCs/>
              </w:rPr>
            </w:pPr>
            <w:r w:rsidRPr="0084037C">
              <w:rPr>
                <w:bCs/>
              </w:rPr>
              <w:t>To promote cycling as a healthy and sustainable way of travelling to and from the development</w:t>
            </w:r>
          </w:p>
          <w:p w14:paraId="7C38AA41" w14:textId="77777777" w:rsidR="0084037C" w:rsidRPr="00F52839" w:rsidRDefault="0084037C" w:rsidP="001C126E">
            <w:pPr>
              <w:numPr>
                <w:ilvl w:val="0"/>
                <w:numId w:val="1"/>
              </w:numPr>
              <w:tabs>
                <w:tab w:val="clear" w:pos="1440"/>
                <w:tab w:val="num" w:pos="612"/>
              </w:tabs>
              <w:spacing w:before="120" w:after="120"/>
              <w:ind w:left="612" w:hanging="612"/>
              <w:rPr>
                <w:b/>
              </w:rPr>
            </w:pPr>
            <w:r w:rsidRPr="0084037C">
              <w:rPr>
                <w:bCs/>
              </w:rPr>
              <w:t>To encourage the use of public transport where walking and cycling are not possible</w:t>
            </w:r>
          </w:p>
        </w:tc>
      </w:tr>
      <w:tr w:rsidR="0084037C" w:rsidRPr="00F52839" w14:paraId="4AC35539" w14:textId="77777777" w:rsidTr="00E46566">
        <w:trPr>
          <w:trHeight w:val="457"/>
        </w:trPr>
        <w:tc>
          <w:tcPr>
            <w:tcW w:w="10440" w:type="dxa"/>
          </w:tcPr>
          <w:p w14:paraId="03CA65B7" w14:textId="77777777" w:rsidR="0084037C" w:rsidRPr="00F52839" w:rsidRDefault="0084037C" w:rsidP="001C126E">
            <w:pPr>
              <w:spacing w:before="120" w:after="120"/>
              <w:rPr>
                <w:b/>
              </w:rPr>
            </w:pPr>
            <w:r w:rsidRPr="00F52839">
              <w:rPr>
                <w:b/>
              </w:rPr>
              <w:t>Please insert any additional site specific objectives here</w:t>
            </w:r>
          </w:p>
          <w:p w14:paraId="06ACCF16" w14:textId="77777777" w:rsidR="0084037C" w:rsidRPr="00F52839" w:rsidRDefault="0084037C" w:rsidP="001C126E">
            <w:pPr>
              <w:tabs>
                <w:tab w:val="num" w:pos="72"/>
              </w:tabs>
              <w:spacing w:before="120" w:after="120"/>
              <w:ind w:left="72"/>
            </w:pPr>
          </w:p>
          <w:p w14:paraId="2E913BE9" w14:textId="77777777" w:rsidR="0084037C" w:rsidRPr="00F52839" w:rsidRDefault="0084037C" w:rsidP="001C126E">
            <w:pPr>
              <w:tabs>
                <w:tab w:val="num" w:pos="72"/>
              </w:tabs>
              <w:spacing w:before="120" w:after="120"/>
              <w:ind w:left="72"/>
            </w:pPr>
          </w:p>
          <w:p w14:paraId="14B426F9" w14:textId="77777777" w:rsidR="0084037C" w:rsidRDefault="0084037C" w:rsidP="001C126E">
            <w:pPr>
              <w:tabs>
                <w:tab w:val="num" w:pos="72"/>
              </w:tabs>
              <w:spacing w:before="120" w:after="120"/>
              <w:ind w:left="72"/>
            </w:pPr>
          </w:p>
          <w:p w14:paraId="24EDE5C7" w14:textId="77777777" w:rsidR="0084037C" w:rsidRPr="00F52839" w:rsidRDefault="0084037C" w:rsidP="001C126E">
            <w:pPr>
              <w:tabs>
                <w:tab w:val="num" w:pos="72"/>
              </w:tabs>
              <w:spacing w:before="120" w:after="120"/>
              <w:ind w:left="72"/>
            </w:pPr>
          </w:p>
          <w:p w14:paraId="5594DBDB" w14:textId="77777777" w:rsidR="0084037C" w:rsidRPr="00F52839" w:rsidRDefault="0084037C" w:rsidP="001C126E">
            <w:pPr>
              <w:spacing w:before="120" w:after="120"/>
            </w:pPr>
          </w:p>
        </w:tc>
      </w:tr>
    </w:tbl>
    <w:p w14:paraId="04DCDFD6" w14:textId="699427E8" w:rsidR="00330026" w:rsidRDefault="00330026" w:rsidP="003A4BD0">
      <w:pPr>
        <w:rPr>
          <w:b/>
          <w:color w:val="008000"/>
          <w:sz w:val="20"/>
          <w:szCs w:val="20"/>
        </w:rPr>
      </w:pPr>
    </w:p>
    <w:p w14:paraId="73CBF147" w14:textId="71F4369D" w:rsidR="0084037C" w:rsidRDefault="0084037C">
      <w:pPr>
        <w:spacing w:after="200" w:line="276" w:lineRule="auto"/>
        <w:rPr>
          <w:b/>
          <w:color w:val="008000"/>
          <w:sz w:val="20"/>
          <w:szCs w:val="20"/>
        </w:rPr>
      </w:pPr>
      <w:r>
        <w:rPr>
          <w:b/>
          <w:color w:val="008000"/>
          <w:sz w:val="20"/>
          <w:szCs w:val="20"/>
        </w:rPr>
        <w:br w:type="page"/>
      </w:r>
    </w:p>
    <w:p w14:paraId="40E00EC2" w14:textId="77777777" w:rsidR="0084037C" w:rsidRDefault="0084037C" w:rsidP="003A4BD0">
      <w:pPr>
        <w:rPr>
          <w:b/>
          <w:color w:val="008000"/>
          <w:sz w:val="20"/>
          <w:szCs w:val="20"/>
        </w:rPr>
      </w:pPr>
    </w:p>
    <w:tbl>
      <w:tblPr>
        <w:tblStyle w:val="TableGridLight"/>
        <w:tblW w:w="10440" w:type="dxa"/>
        <w:tblLook w:val="01E0" w:firstRow="1" w:lastRow="1" w:firstColumn="1" w:lastColumn="1" w:noHBand="0" w:noVBand="0"/>
      </w:tblPr>
      <w:tblGrid>
        <w:gridCol w:w="10440"/>
      </w:tblGrid>
      <w:tr w:rsidR="0084037C" w14:paraId="7DECBA23" w14:textId="77777777" w:rsidTr="00E46566">
        <w:trPr>
          <w:trHeight w:val="274"/>
        </w:trPr>
        <w:tc>
          <w:tcPr>
            <w:tcW w:w="10440" w:type="dxa"/>
          </w:tcPr>
          <w:p w14:paraId="6D7D6085" w14:textId="77777777" w:rsidR="0084037C" w:rsidRPr="00F52839" w:rsidRDefault="0084037C" w:rsidP="001C126E">
            <w:pPr>
              <w:spacing w:before="120" w:after="120"/>
              <w:jc w:val="center"/>
              <w:rPr>
                <w:b/>
              </w:rPr>
            </w:pPr>
            <w:r w:rsidRPr="00F52839">
              <w:rPr>
                <w:b/>
              </w:rPr>
              <w:t>Measures and Initiatives</w:t>
            </w:r>
          </w:p>
        </w:tc>
      </w:tr>
      <w:tr w:rsidR="0084037C" w14:paraId="5D7E0BEA" w14:textId="77777777" w:rsidTr="00E46566">
        <w:trPr>
          <w:trHeight w:val="457"/>
        </w:trPr>
        <w:tc>
          <w:tcPr>
            <w:tcW w:w="10440" w:type="dxa"/>
          </w:tcPr>
          <w:p w14:paraId="7DADB93D" w14:textId="77777777" w:rsidR="0084037C" w:rsidRPr="00F52839" w:rsidRDefault="0084037C" w:rsidP="001C126E">
            <w:pPr>
              <w:spacing w:before="120" w:after="120"/>
              <w:rPr>
                <w:b/>
              </w:rPr>
            </w:pPr>
            <w:r w:rsidRPr="00F52839">
              <w:rPr>
                <w:b/>
              </w:rPr>
              <w:t>The appointment of a person to be responsible for the implementation of measures is essential. Please insert their name and contact details here if known. If not, please insert information on how and when this person will be identified.</w:t>
            </w:r>
          </w:p>
          <w:p w14:paraId="0CA841FD" w14:textId="77777777" w:rsidR="0084037C" w:rsidRPr="00F52839" w:rsidRDefault="0084037C" w:rsidP="001C126E">
            <w:pPr>
              <w:spacing w:before="120" w:after="120"/>
            </w:pPr>
            <w:r w:rsidRPr="00F52839">
              <w:t>Name:</w:t>
            </w:r>
          </w:p>
          <w:p w14:paraId="2DF83EE2" w14:textId="77777777" w:rsidR="0084037C" w:rsidRDefault="0084037C" w:rsidP="001C126E">
            <w:pPr>
              <w:spacing w:before="120" w:after="120"/>
            </w:pPr>
            <w:r w:rsidRPr="00F52839">
              <w:t>Address:</w:t>
            </w:r>
          </w:p>
          <w:p w14:paraId="331F83B3" w14:textId="77777777" w:rsidR="0084037C" w:rsidRDefault="0084037C" w:rsidP="001C126E">
            <w:pPr>
              <w:spacing w:before="120" w:after="120"/>
            </w:pPr>
          </w:p>
          <w:p w14:paraId="5B0C48A9" w14:textId="77777777" w:rsidR="0084037C" w:rsidRPr="00F52839" w:rsidRDefault="0084037C" w:rsidP="001C126E">
            <w:pPr>
              <w:spacing w:before="120" w:after="120"/>
            </w:pPr>
          </w:p>
          <w:p w14:paraId="014C650C" w14:textId="77777777" w:rsidR="0084037C" w:rsidRPr="00F52839" w:rsidRDefault="0084037C" w:rsidP="001C126E">
            <w:pPr>
              <w:spacing w:before="120" w:after="120"/>
            </w:pPr>
            <w:r w:rsidRPr="00F52839">
              <w:t>Phone Number:</w:t>
            </w:r>
          </w:p>
          <w:p w14:paraId="6ACD352E" w14:textId="77777777" w:rsidR="0084037C" w:rsidRPr="00F52839" w:rsidRDefault="0084037C" w:rsidP="001C126E">
            <w:pPr>
              <w:spacing w:before="120" w:after="120"/>
            </w:pPr>
            <w:r w:rsidRPr="00F52839">
              <w:t>E-mail address:</w:t>
            </w:r>
          </w:p>
        </w:tc>
      </w:tr>
      <w:tr w:rsidR="0084037C" w14:paraId="2E7F6D63" w14:textId="77777777" w:rsidTr="00E46566">
        <w:trPr>
          <w:trHeight w:val="457"/>
        </w:trPr>
        <w:tc>
          <w:tcPr>
            <w:tcW w:w="10440" w:type="dxa"/>
          </w:tcPr>
          <w:p w14:paraId="479BEC18" w14:textId="77777777" w:rsidR="0084037C" w:rsidRPr="00F52839" w:rsidRDefault="0084037C" w:rsidP="001C126E">
            <w:pPr>
              <w:spacing w:before="120" w:after="120"/>
              <w:rPr>
                <w:b/>
              </w:rPr>
            </w:pPr>
            <w:r w:rsidRPr="00F52839">
              <w:rPr>
                <w:b/>
              </w:rPr>
              <w:t>How will the objectives of the Travel Plan Statement be promoted to the site occupants and visitors?</w:t>
            </w:r>
          </w:p>
          <w:p w14:paraId="43BD37A0" w14:textId="77777777" w:rsidR="0084037C" w:rsidRDefault="0084037C" w:rsidP="0084037C">
            <w:pPr>
              <w:numPr>
                <w:ilvl w:val="0"/>
                <w:numId w:val="2"/>
              </w:numPr>
              <w:tabs>
                <w:tab w:val="left" w:pos="612"/>
              </w:tabs>
              <w:spacing w:before="120" w:after="120"/>
              <w:ind w:left="612" w:hanging="612"/>
            </w:pPr>
            <w:r w:rsidRPr="00F52839">
              <w:t>For example, through the use of marketing materials and promotional activities</w:t>
            </w:r>
            <w:r>
              <w:t>.</w:t>
            </w:r>
          </w:p>
          <w:p w14:paraId="4A6B9E06" w14:textId="77777777" w:rsidR="0084037C" w:rsidRDefault="0084037C" w:rsidP="001C126E">
            <w:pPr>
              <w:tabs>
                <w:tab w:val="left" w:pos="612"/>
              </w:tabs>
              <w:spacing w:before="120" w:after="120"/>
            </w:pPr>
          </w:p>
          <w:p w14:paraId="1D9A323C" w14:textId="77777777" w:rsidR="0084037C" w:rsidRDefault="0084037C" w:rsidP="001C126E">
            <w:pPr>
              <w:tabs>
                <w:tab w:val="left" w:pos="612"/>
              </w:tabs>
              <w:spacing w:before="120" w:after="120"/>
            </w:pPr>
          </w:p>
          <w:p w14:paraId="3F85EA69" w14:textId="77777777" w:rsidR="0084037C" w:rsidRDefault="0084037C" w:rsidP="001C126E">
            <w:pPr>
              <w:tabs>
                <w:tab w:val="left" w:pos="612"/>
              </w:tabs>
              <w:spacing w:before="120" w:after="120"/>
            </w:pPr>
          </w:p>
          <w:p w14:paraId="0F7E83FB" w14:textId="77777777" w:rsidR="0084037C" w:rsidRDefault="0084037C" w:rsidP="001C126E">
            <w:pPr>
              <w:tabs>
                <w:tab w:val="left" w:pos="612"/>
              </w:tabs>
              <w:spacing w:before="120" w:after="120"/>
            </w:pPr>
          </w:p>
          <w:p w14:paraId="0399F2C1" w14:textId="77777777" w:rsidR="0084037C" w:rsidRDefault="0084037C" w:rsidP="001C126E">
            <w:pPr>
              <w:tabs>
                <w:tab w:val="left" w:pos="612"/>
              </w:tabs>
              <w:spacing w:before="120" w:after="120"/>
            </w:pPr>
          </w:p>
          <w:p w14:paraId="44027CED" w14:textId="77777777" w:rsidR="0084037C" w:rsidRPr="00F52839" w:rsidRDefault="0084037C" w:rsidP="001C126E">
            <w:pPr>
              <w:tabs>
                <w:tab w:val="left" w:pos="612"/>
              </w:tabs>
              <w:spacing w:before="120" w:after="120"/>
            </w:pPr>
          </w:p>
        </w:tc>
      </w:tr>
    </w:tbl>
    <w:p w14:paraId="635FB59C" w14:textId="5E494557" w:rsidR="00EF5B1D" w:rsidRDefault="00EF5B1D" w:rsidP="003A4BD0">
      <w:pPr>
        <w:rPr>
          <w:b/>
          <w:color w:val="008000"/>
          <w:sz w:val="20"/>
          <w:szCs w:val="20"/>
        </w:rPr>
      </w:pPr>
    </w:p>
    <w:p w14:paraId="3BF601EF" w14:textId="77777777" w:rsidR="00EF5B1D" w:rsidRDefault="00EF5B1D">
      <w:pPr>
        <w:spacing w:after="200" w:line="276" w:lineRule="auto"/>
        <w:rPr>
          <w:b/>
          <w:color w:val="008000"/>
          <w:sz w:val="20"/>
          <w:szCs w:val="20"/>
        </w:rPr>
      </w:pPr>
      <w:r>
        <w:rPr>
          <w:b/>
          <w:color w:val="008000"/>
          <w:sz w:val="20"/>
          <w:szCs w:val="20"/>
        </w:rPr>
        <w:br w:type="page"/>
      </w:r>
    </w:p>
    <w:p w14:paraId="2F795F49" w14:textId="77777777" w:rsidR="00330026" w:rsidRDefault="00330026" w:rsidP="003A4BD0">
      <w:pPr>
        <w:rPr>
          <w:b/>
          <w:color w:val="008000"/>
          <w:sz w:val="20"/>
          <w:szCs w:val="20"/>
        </w:rPr>
      </w:pPr>
    </w:p>
    <w:tbl>
      <w:tblPr>
        <w:tblStyle w:val="TableGridLight"/>
        <w:tblW w:w="10440" w:type="dxa"/>
        <w:tblLook w:val="01E0" w:firstRow="1" w:lastRow="1" w:firstColumn="1" w:lastColumn="1" w:noHBand="0" w:noVBand="0"/>
      </w:tblPr>
      <w:tblGrid>
        <w:gridCol w:w="10440"/>
      </w:tblGrid>
      <w:tr w:rsidR="00EF5B1D" w14:paraId="48501BE1" w14:textId="77777777" w:rsidTr="00E46566">
        <w:trPr>
          <w:trHeight w:val="457"/>
        </w:trPr>
        <w:tc>
          <w:tcPr>
            <w:tcW w:w="10440" w:type="dxa"/>
          </w:tcPr>
          <w:p w14:paraId="6D8F77A5" w14:textId="77777777" w:rsidR="00EF5B1D" w:rsidRPr="00F52839" w:rsidRDefault="00EF5B1D" w:rsidP="001C126E">
            <w:pPr>
              <w:spacing w:before="120" w:after="120"/>
              <w:ind w:left="733"/>
              <w:jc w:val="center"/>
              <w:rPr>
                <w:b/>
              </w:rPr>
            </w:pPr>
            <w:r w:rsidRPr="00F52839">
              <w:rPr>
                <w:b/>
              </w:rPr>
              <w:t xml:space="preserve">In the section below, please describe the measures which will be implemented to achieve each of the Travel Plan Statement’s objectives outlined </w:t>
            </w:r>
            <w:r>
              <w:rPr>
                <w:b/>
              </w:rPr>
              <w:t>previously</w:t>
            </w:r>
            <w:r w:rsidRPr="00F52839">
              <w:rPr>
                <w:b/>
              </w:rPr>
              <w:t>.</w:t>
            </w:r>
          </w:p>
          <w:p w14:paraId="33EDE3FC" w14:textId="77777777" w:rsidR="00EF5B1D" w:rsidRPr="00F52839" w:rsidRDefault="00EF5B1D" w:rsidP="001C126E">
            <w:pPr>
              <w:spacing w:before="120" w:after="120"/>
              <w:ind w:left="733"/>
              <w:jc w:val="center"/>
              <w:rPr>
                <w:b/>
              </w:rPr>
            </w:pPr>
            <w:r w:rsidRPr="00F52839">
              <w:rPr>
                <w:b/>
              </w:rPr>
              <w:t xml:space="preserve">Please describe at least </w:t>
            </w:r>
            <w:r w:rsidRPr="000B047D">
              <w:rPr>
                <w:b/>
                <w:i/>
                <w:color w:val="0070C0"/>
              </w:rPr>
              <w:t>three</w:t>
            </w:r>
            <w:r w:rsidRPr="00F52839">
              <w:rPr>
                <w:b/>
              </w:rPr>
              <w:t xml:space="preserve"> </w:t>
            </w:r>
            <w:r>
              <w:rPr>
                <w:b/>
              </w:rPr>
              <w:t>actions</w:t>
            </w:r>
            <w:r w:rsidRPr="00F52839">
              <w:rPr>
                <w:b/>
              </w:rPr>
              <w:t xml:space="preserve"> for each objective.</w:t>
            </w:r>
          </w:p>
        </w:tc>
      </w:tr>
      <w:tr w:rsidR="00EF5B1D" w14:paraId="5BBF8582" w14:textId="77777777" w:rsidTr="00E46566">
        <w:trPr>
          <w:trHeight w:val="457"/>
        </w:trPr>
        <w:tc>
          <w:tcPr>
            <w:tcW w:w="10440" w:type="dxa"/>
          </w:tcPr>
          <w:p w14:paraId="444A5EB4" w14:textId="77777777" w:rsidR="00EF5B1D" w:rsidRPr="00F52839" w:rsidRDefault="00EF5B1D" w:rsidP="001C126E">
            <w:pPr>
              <w:spacing w:before="120" w:after="120"/>
              <w:rPr>
                <w:b/>
              </w:rPr>
            </w:pPr>
            <w:r>
              <w:rPr>
                <w:b/>
              </w:rPr>
              <w:t>Actions</w:t>
            </w:r>
            <w:r w:rsidRPr="00F52839">
              <w:rPr>
                <w:b/>
              </w:rPr>
              <w:t xml:space="preserve"> to reduce the need to travel to</w:t>
            </w:r>
            <w:r>
              <w:rPr>
                <w:b/>
              </w:rPr>
              <w:t xml:space="preserve"> and from</w:t>
            </w:r>
            <w:r w:rsidRPr="00F52839">
              <w:rPr>
                <w:b/>
              </w:rPr>
              <w:t xml:space="preserve"> the development</w:t>
            </w:r>
            <w:r>
              <w:rPr>
                <w:b/>
              </w:rPr>
              <w:t>:</w:t>
            </w:r>
          </w:p>
          <w:p w14:paraId="742002AB" w14:textId="7CEE2DA8" w:rsidR="00EF5B1D" w:rsidRPr="00F52839" w:rsidRDefault="00EF5B1D" w:rsidP="00EF5B1D">
            <w:pPr>
              <w:pStyle w:val="ListParagraph"/>
              <w:numPr>
                <w:ilvl w:val="0"/>
                <w:numId w:val="9"/>
              </w:numPr>
              <w:spacing w:before="120" w:after="120"/>
            </w:pPr>
          </w:p>
          <w:p w14:paraId="0B134DD0" w14:textId="585A80D6" w:rsidR="00EF5B1D" w:rsidRDefault="00EF5B1D" w:rsidP="00EF5B1D">
            <w:pPr>
              <w:pStyle w:val="ListParagraph"/>
              <w:numPr>
                <w:ilvl w:val="0"/>
                <w:numId w:val="9"/>
              </w:numPr>
              <w:spacing w:before="120" w:after="120"/>
            </w:pPr>
            <w:r>
              <w:t xml:space="preserve"> </w:t>
            </w:r>
          </w:p>
          <w:p w14:paraId="7E9CE96B" w14:textId="230D86DB" w:rsidR="00EF5B1D" w:rsidRPr="00F52839" w:rsidRDefault="00EF5B1D" w:rsidP="00EF5B1D">
            <w:pPr>
              <w:pStyle w:val="ListParagraph"/>
              <w:numPr>
                <w:ilvl w:val="0"/>
                <w:numId w:val="9"/>
              </w:numPr>
              <w:spacing w:before="120" w:after="120"/>
            </w:pPr>
            <w:r>
              <w:t xml:space="preserve"> </w:t>
            </w:r>
          </w:p>
          <w:p w14:paraId="64B3AB4D" w14:textId="58FB55BA" w:rsidR="00EF5B1D" w:rsidRPr="00F52839" w:rsidRDefault="00EF5B1D" w:rsidP="00EF5B1D">
            <w:pPr>
              <w:pStyle w:val="ListParagraph"/>
              <w:numPr>
                <w:ilvl w:val="0"/>
                <w:numId w:val="9"/>
              </w:numPr>
              <w:spacing w:before="120" w:after="120"/>
            </w:pPr>
            <w:r>
              <w:t xml:space="preserve"> </w:t>
            </w:r>
          </w:p>
        </w:tc>
      </w:tr>
      <w:tr w:rsidR="00EF5B1D" w14:paraId="40CAD41E" w14:textId="77777777" w:rsidTr="00E46566">
        <w:trPr>
          <w:trHeight w:val="457"/>
        </w:trPr>
        <w:tc>
          <w:tcPr>
            <w:tcW w:w="10440" w:type="dxa"/>
          </w:tcPr>
          <w:p w14:paraId="5D71B294" w14:textId="77777777" w:rsidR="00EF5B1D" w:rsidRPr="00F52839" w:rsidRDefault="00EF5B1D" w:rsidP="001C126E">
            <w:pPr>
              <w:spacing w:before="120" w:after="120"/>
              <w:rPr>
                <w:b/>
              </w:rPr>
            </w:pPr>
            <w:r>
              <w:rPr>
                <w:b/>
              </w:rPr>
              <w:t>Actions</w:t>
            </w:r>
            <w:r w:rsidRPr="00F52839">
              <w:rPr>
                <w:b/>
              </w:rPr>
              <w:t xml:space="preserve"> to reduce single occupancy car </w:t>
            </w:r>
            <w:r>
              <w:rPr>
                <w:b/>
              </w:rPr>
              <w:t>travel:</w:t>
            </w:r>
          </w:p>
          <w:p w14:paraId="4006DBA3" w14:textId="77777777" w:rsidR="00EF5B1D" w:rsidRPr="00F52839" w:rsidRDefault="00EF5B1D" w:rsidP="00EF5B1D">
            <w:pPr>
              <w:pStyle w:val="ListParagraph"/>
              <w:numPr>
                <w:ilvl w:val="0"/>
                <w:numId w:val="10"/>
              </w:numPr>
              <w:spacing w:before="120" w:after="120"/>
            </w:pPr>
          </w:p>
          <w:p w14:paraId="6224E38A" w14:textId="77777777" w:rsidR="00EF5B1D" w:rsidRDefault="00EF5B1D" w:rsidP="00EF5B1D">
            <w:pPr>
              <w:pStyle w:val="ListParagraph"/>
              <w:numPr>
                <w:ilvl w:val="0"/>
                <w:numId w:val="10"/>
              </w:numPr>
              <w:spacing w:before="120" w:after="120"/>
            </w:pPr>
            <w:r>
              <w:t xml:space="preserve"> </w:t>
            </w:r>
          </w:p>
          <w:p w14:paraId="3C3A117B" w14:textId="17374B4A" w:rsidR="00EF5B1D" w:rsidRDefault="00EF5B1D" w:rsidP="00EF5B1D">
            <w:pPr>
              <w:pStyle w:val="ListParagraph"/>
              <w:numPr>
                <w:ilvl w:val="0"/>
                <w:numId w:val="10"/>
              </w:numPr>
              <w:spacing w:before="120" w:after="120"/>
            </w:pPr>
            <w:r>
              <w:t xml:space="preserve"> </w:t>
            </w:r>
          </w:p>
          <w:p w14:paraId="597A3833" w14:textId="2175D205" w:rsidR="00EF5B1D" w:rsidRPr="00F52839" w:rsidRDefault="00EF5B1D" w:rsidP="00EF5B1D">
            <w:pPr>
              <w:pStyle w:val="ListParagraph"/>
              <w:numPr>
                <w:ilvl w:val="0"/>
                <w:numId w:val="10"/>
              </w:numPr>
              <w:spacing w:before="120" w:after="120"/>
            </w:pPr>
          </w:p>
        </w:tc>
      </w:tr>
      <w:tr w:rsidR="00EF5B1D" w14:paraId="2835D2CB" w14:textId="77777777" w:rsidTr="00E46566">
        <w:trPr>
          <w:trHeight w:val="457"/>
        </w:trPr>
        <w:tc>
          <w:tcPr>
            <w:tcW w:w="10440" w:type="dxa"/>
          </w:tcPr>
          <w:p w14:paraId="403869B3" w14:textId="77777777" w:rsidR="00EF5B1D" w:rsidRPr="00F52839" w:rsidRDefault="00EF5B1D" w:rsidP="001C126E">
            <w:pPr>
              <w:spacing w:before="120" w:after="120"/>
              <w:rPr>
                <w:b/>
              </w:rPr>
            </w:pPr>
            <w:r>
              <w:rPr>
                <w:b/>
              </w:rPr>
              <w:t>Actions to promote walking:</w:t>
            </w:r>
          </w:p>
          <w:p w14:paraId="354E75F1" w14:textId="77777777" w:rsidR="00EF5B1D" w:rsidRPr="00F52839" w:rsidRDefault="00EF5B1D" w:rsidP="00EF5B1D">
            <w:pPr>
              <w:pStyle w:val="ListParagraph"/>
              <w:numPr>
                <w:ilvl w:val="0"/>
                <w:numId w:val="11"/>
              </w:numPr>
              <w:spacing w:before="120" w:after="120"/>
            </w:pPr>
          </w:p>
          <w:p w14:paraId="1E0F600A" w14:textId="77777777" w:rsidR="00EF5B1D" w:rsidRDefault="00EF5B1D" w:rsidP="00EF5B1D">
            <w:pPr>
              <w:pStyle w:val="ListParagraph"/>
              <w:numPr>
                <w:ilvl w:val="0"/>
                <w:numId w:val="11"/>
              </w:numPr>
              <w:spacing w:before="120" w:after="120"/>
            </w:pPr>
            <w:r>
              <w:t xml:space="preserve"> </w:t>
            </w:r>
          </w:p>
          <w:p w14:paraId="16F05307" w14:textId="77777777" w:rsidR="00EF5B1D" w:rsidRDefault="00EF5B1D" w:rsidP="00EF5B1D">
            <w:pPr>
              <w:pStyle w:val="ListParagraph"/>
              <w:numPr>
                <w:ilvl w:val="0"/>
                <w:numId w:val="11"/>
              </w:numPr>
              <w:spacing w:before="120" w:after="120"/>
            </w:pPr>
            <w:r>
              <w:t xml:space="preserve"> </w:t>
            </w:r>
          </w:p>
          <w:p w14:paraId="64799AD5" w14:textId="48A9034C" w:rsidR="00EF5B1D" w:rsidRPr="00F52839" w:rsidRDefault="00EF5B1D" w:rsidP="00EF5B1D">
            <w:pPr>
              <w:pStyle w:val="ListParagraph"/>
              <w:numPr>
                <w:ilvl w:val="0"/>
                <w:numId w:val="11"/>
              </w:numPr>
              <w:spacing w:before="120" w:after="120"/>
            </w:pPr>
          </w:p>
        </w:tc>
      </w:tr>
      <w:tr w:rsidR="00EF5B1D" w14:paraId="7BDE856C" w14:textId="77777777" w:rsidTr="00E46566">
        <w:trPr>
          <w:trHeight w:val="457"/>
        </w:trPr>
        <w:tc>
          <w:tcPr>
            <w:tcW w:w="10440" w:type="dxa"/>
          </w:tcPr>
          <w:p w14:paraId="33E4816D" w14:textId="77777777" w:rsidR="00EF5B1D" w:rsidRPr="00F52839" w:rsidRDefault="00EF5B1D" w:rsidP="001C126E">
            <w:pPr>
              <w:spacing w:before="120" w:after="120"/>
              <w:rPr>
                <w:b/>
              </w:rPr>
            </w:pPr>
            <w:r>
              <w:rPr>
                <w:b/>
              </w:rPr>
              <w:t>Actions to promote cycling:</w:t>
            </w:r>
          </w:p>
          <w:p w14:paraId="5872E63E" w14:textId="77777777" w:rsidR="00EF5B1D" w:rsidRPr="00F52839" w:rsidRDefault="00EF5B1D" w:rsidP="00EF5B1D">
            <w:pPr>
              <w:pStyle w:val="ListParagraph"/>
              <w:numPr>
                <w:ilvl w:val="0"/>
                <w:numId w:val="12"/>
              </w:numPr>
              <w:spacing w:before="120" w:after="120"/>
            </w:pPr>
          </w:p>
          <w:p w14:paraId="4AF7C5FE" w14:textId="77777777" w:rsidR="00EF5B1D" w:rsidRDefault="00EF5B1D" w:rsidP="00EF5B1D">
            <w:pPr>
              <w:pStyle w:val="ListParagraph"/>
              <w:numPr>
                <w:ilvl w:val="0"/>
                <w:numId w:val="12"/>
              </w:numPr>
              <w:spacing w:before="120" w:after="120"/>
            </w:pPr>
            <w:r>
              <w:t xml:space="preserve"> </w:t>
            </w:r>
          </w:p>
          <w:p w14:paraId="60640B52" w14:textId="77777777" w:rsidR="00EF5B1D" w:rsidRDefault="00EF5B1D" w:rsidP="00EF5B1D">
            <w:pPr>
              <w:pStyle w:val="ListParagraph"/>
              <w:numPr>
                <w:ilvl w:val="0"/>
                <w:numId w:val="12"/>
              </w:numPr>
              <w:spacing w:before="120" w:after="120"/>
            </w:pPr>
            <w:r>
              <w:t xml:space="preserve"> </w:t>
            </w:r>
          </w:p>
          <w:p w14:paraId="5CB3E17E" w14:textId="17DBA560" w:rsidR="00EF5B1D" w:rsidRPr="00F52839" w:rsidRDefault="00EF5B1D" w:rsidP="00EF5B1D">
            <w:pPr>
              <w:pStyle w:val="ListParagraph"/>
              <w:numPr>
                <w:ilvl w:val="0"/>
                <w:numId w:val="12"/>
              </w:numPr>
              <w:spacing w:before="120" w:after="120"/>
            </w:pPr>
          </w:p>
        </w:tc>
      </w:tr>
      <w:tr w:rsidR="00EF5B1D" w14:paraId="099A915D" w14:textId="77777777" w:rsidTr="00E46566">
        <w:trPr>
          <w:trHeight w:val="457"/>
        </w:trPr>
        <w:tc>
          <w:tcPr>
            <w:tcW w:w="10440" w:type="dxa"/>
          </w:tcPr>
          <w:p w14:paraId="22B17A98" w14:textId="77777777" w:rsidR="00EF5B1D" w:rsidRPr="00F52839" w:rsidRDefault="00EF5B1D" w:rsidP="001C126E">
            <w:pPr>
              <w:spacing w:before="120" w:after="120"/>
              <w:rPr>
                <w:b/>
              </w:rPr>
            </w:pPr>
            <w:r>
              <w:rPr>
                <w:b/>
              </w:rPr>
              <w:t>Actions to promote public transport:</w:t>
            </w:r>
          </w:p>
          <w:p w14:paraId="7085B0BE" w14:textId="77777777" w:rsidR="00EF5B1D" w:rsidRPr="00F52839" w:rsidRDefault="00EF5B1D" w:rsidP="00EF5B1D">
            <w:pPr>
              <w:pStyle w:val="ListParagraph"/>
              <w:numPr>
                <w:ilvl w:val="0"/>
                <w:numId w:val="13"/>
              </w:numPr>
              <w:spacing w:before="120" w:after="120"/>
            </w:pPr>
          </w:p>
          <w:p w14:paraId="53DA4B41" w14:textId="77777777" w:rsidR="00EF5B1D" w:rsidRDefault="00EF5B1D" w:rsidP="00EF5B1D">
            <w:pPr>
              <w:pStyle w:val="ListParagraph"/>
              <w:numPr>
                <w:ilvl w:val="0"/>
                <w:numId w:val="13"/>
              </w:numPr>
              <w:spacing w:before="120" w:after="120"/>
            </w:pPr>
            <w:r>
              <w:t xml:space="preserve"> </w:t>
            </w:r>
          </w:p>
          <w:p w14:paraId="3155CC6E" w14:textId="77777777" w:rsidR="00EF5B1D" w:rsidRDefault="00EF5B1D" w:rsidP="00EF5B1D">
            <w:pPr>
              <w:pStyle w:val="ListParagraph"/>
              <w:numPr>
                <w:ilvl w:val="0"/>
                <w:numId w:val="13"/>
              </w:numPr>
              <w:spacing w:before="120" w:after="120"/>
            </w:pPr>
            <w:r>
              <w:t xml:space="preserve"> </w:t>
            </w:r>
          </w:p>
          <w:p w14:paraId="2235EB8F" w14:textId="7D4A957D" w:rsidR="00EF5B1D" w:rsidRPr="00F52839" w:rsidRDefault="00EF5B1D" w:rsidP="00EF5B1D">
            <w:pPr>
              <w:pStyle w:val="ListParagraph"/>
              <w:numPr>
                <w:ilvl w:val="0"/>
                <w:numId w:val="13"/>
              </w:numPr>
              <w:spacing w:before="120" w:after="120"/>
            </w:pPr>
          </w:p>
        </w:tc>
      </w:tr>
      <w:tr w:rsidR="00EF5B1D" w14:paraId="6134C5CC" w14:textId="77777777" w:rsidTr="00E46566">
        <w:trPr>
          <w:trHeight w:val="457"/>
        </w:trPr>
        <w:tc>
          <w:tcPr>
            <w:tcW w:w="10440" w:type="dxa"/>
          </w:tcPr>
          <w:p w14:paraId="09C74A0C" w14:textId="77777777" w:rsidR="00EF5B1D" w:rsidRDefault="00EF5B1D" w:rsidP="001C126E">
            <w:pPr>
              <w:spacing w:before="120" w:after="120"/>
              <w:rPr>
                <w:b/>
              </w:rPr>
            </w:pPr>
            <w:r w:rsidRPr="00F52839">
              <w:rPr>
                <w:b/>
              </w:rPr>
              <w:t xml:space="preserve">Please insert any additional </w:t>
            </w:r>
            <w:r>
              <w:rPr>
                <w:b/>
              </w:rPr>
              <w:t>actions</w:t>
            </w:r>
            <w:r w:rsidRPr="00F52839">
              <w:rPr>
                <w:b/>
              </w:rPr>
              <w:t xml:space="preserve"> to support any site specific objectives here. </w:t>
            </w:r>
          </w:p>
          <w:p w14:paraId="14DB34A2" w14:textId="77777777" w:rsidR="00EF5B1D" w:rsidRPr="00F52839" w:rsidRDefault="00EF5B1D" w:rsidP="00EF5B1D">
            <w:pPr>
              <w:pStyle w:val="ListParagraph"/>
              <w:numPr>
                <w:ilvl w:val="0"/>
                <w:numId w:val="14"/>
              </w:numPr>
              <w:spacing w:before="120" w:after="120"/>
            </w:pPr>
          </w:p>
          <w:p w14:paraId="387EF0C3" w14:textId="77777777" w:rsidR="00EF5B1D" w:rsidRDefault="00EF5B1D" w:rsidP="00EF5B1D">
            <w:pPr>
              <w:pStyle w:val="ListParagraph"/>
              <w:numPr>
                <w:ilvl w:val="0"/>
                <w:numId w:val="14"/>
              </w:numPr>
              <w:spacing w:before="120" w:after="120"/>
            </w:pPr>
            <w:r>
              <w:t xml:space="preserve"> </w:t>
            </w:r>
          </w:p>
          <w:p w14:paraId="5280BE3E" w14:textId="77777777" w:rsidR="00EF5B1D" w:rsidRDefault="00EF5B1D" w:rsidP="00EF5B1D">
            <w:pPr>
              <w:pStyle w:val="ListParagraph"/>
              <w:numPr>
                <w:ilvl w:val="0"/>
                <w:numId w:val="14"/>
              </w:numPr>
              <w:spacing w:before="120" w:after="120"/>
            </w:pPr>
            <w:r>
              <w:t xml:space="preserve"> </w:t>
            </w:r>
          </w:p>
          <w:p w14:paraId="1911F6C6" w14:textId="009E4319" w:rsidR="00EF5B1D" w:rsidRPr="00F52839" w:rsidRDefault="00EF5B1D" w:rsidP="00EF5B1D">
            <w:pPr>
              <w:pStyle w:val="ListParagraph"/>
              <w:numPr>
                <w:ilvl w:val="0"/>
                <w:numId w:val="14"/>
              </w:numPr>
              <w:spacing w:before="120" w:after="120"/>
            </w:pPr>
          </w:p>
        </w:tc>
      </w:tr>
    </w:tbl>
    <w:p w14:paraId="32E62749" w14:textId="114B95DC" w:rsidR="00EF5B1D" w:rsidRDefault="00EF5B1D" w:rsidP="003A4BD0">
      <w:pPr>
        <w:rPr>
          <w:b/>
          <w:color w:val="008000"/>
          <w:sz w:val="20"/>
          <w:szCs w:val="20"/>
        </w:rPr>
      </w:pPr>
    </w:p>
    <w:p w14:paraId="1BC0DD69" w14:textId="77777777" w:rsidR="00EF5B1D" w:rsidRDefault="00EF5B1D">
      <w:pPr>
        <w:spacing w:after="200" w:line="276" w:lineRule="auto"/>
        <w:rPr>
          <w:b/>
          <w:color w:val="008000"/>
          <w:sz w:val="20"/>
          <w:szCs w:val="20"/>
        </w:rPr>
      </w:pPr>
      <w:r>
        <w:rPr>
          <w:b/>
          <w:color w:val="008000"/>
          <w:sz w:val="20"/>
          <w:szCs w:val="20"/>
        </w:rPr>
        <w:br w:type="page"/>
      </w:r>
    </w:p>
    <w:p w14:paraId="04E99D7E" w14:textId="77777777" w:rsidR="0084037C" w:rsidRDefault="0084037C" w:rsidP="003A4BD0">
      <w:pPr>
        <w:rPr>
          <w:b/>
          <w:color w:val="008000"/>
          <w:sz w:val="20"/>
          <w:szCs w:val="20"/>
        </w:rPr>
      </w:pPr>
    </w:p>
    <w:tbl>
      <w:tblPr>
        <w:tblStyle w:val="TableGridLight"/>
        <w:tblW w:w="10440" w:type="dxa"/>
        <w:tblLook w:val="01E0" w:firstRow="1" w:lastRow="1" w:firstColumn="1" w:lastColumn="1" w:noHBand="0" w:noVBand="0"/>
      </w:tblPr>
      <w:tblGrid>
        <w:gridCol w:w="10440"/>
      </w:tblGrid>
      <w:tr w:rsidR="00EF5B1D" w:rsidRPr="00216C9D" w14:paraId="3090117A" w14:textId="77777777" w:rsidTr="00E46566">
        <w:trPr>
          <w:trHeight w:val="457"/>
        </w:trPr>
        <w:tc>
          <w:tcPr>
            <w:tcW w:w="10440" w:type="dxa"/>
          </w:tcPr>
          <w:p w14:paraId="4B6D061B" w14:textId="77777777" w:rsidR="00EF5B1D" w:rsidRPr="00216C9D" w:rsidRDefault="00EF5B1D" w:rsidP="001C126E">
            <w:pPr>
              <w:spacing w:before="120" w:after="120"/>
              <w:jc w:val="center"/>
              <w:rPr>
                <w:b/>
              </w:rPr>
            </w:pPr>
            <w:r w:rsidRPr="00216C9D">
              <w:rPr>
                <w:b/>
              </w:rPr>
              <w:t>Monitoring and Review</w:t>
            </w:r>
          </w:p>
        </w:tc>
      </w:tr>
      <w:tr w:rsidR="00EF5B1D" w:rsidRPr="00216C9D" w14:paraId="3E558962" w14:textId="77777777" w:rsidTr="00E46566">
        <w:trPr>
          <w:trHeight w:val="457"/>
        </w:trPr>
        <w:tc>
          <w:tcPr>
            <w:tcW w:w="10440" w:type="dxa"/>
          </w:tcPr>
          <w:p w14:paraId="21FB3CBB" w14:textId="77777777" w:rsidR="00EF5B1D" w:rsidRPr="00216C9D" w:rsidRDefault="00EF5B1D" w:rsidP="001C126E">
            <w:pPr>
              <w:spacing w:before="120" w:after="120"/>
              <w:rPr>
                <w:b/>
              </w:rPr>
            </w:pPr>
            <w:r w:rsidRPr="00216C9D">
              <w:rPr>
                <w:b/>
              </w:rPr>
              <w:t xml:space="preserve">The measures identified within this Travel Plan Statement should be regularly reviewed and updated where necessary. This will help </w:t>
            </w:r>
            <w:r>
              <w:rPr>
                <w:b/>
              </w:rPr>
              <w:t>to ensure that the aims of the s</w:t>
            </w:r>
            <w:r w:rsidRPr="00216C9D">
              <w:rPr>
                <w:b/>
              </w:rPr>
              <w:t>tatement are successfully achieved.</w:t>
            </w:r>
          </w:p>
        </w:tc>
      </w:tr>
      <w:tr w:rsidR="00EF5B1D" w:rsidRPr="00216C9D" w14:paraId="05C5CEB9" w14:textId="77777777" w:rsidTr="00E46566">
        <w:trPr>
          <w:trHeight w:val="457"/>
        </w:trPr>
        <w:tc>
          <w:tcPr>
            <w:tcW w:w="10440" w:type="dxa"/>
          </w:tcPr>
          <w:p w14:paraId="728437F6" w14:textId="77777777" w:rsidR="00EF5B1D" w:rsidRDefault="00EF5B1D" w:rsidP="001C126E">
            <w:pPr>
              <w:spacing w:before="120" w:after="120"/>
              <w:rPr>
                <w:b/>
              </w:rPr>
            </w:pPr>
            <w:r w:rsidRPr="00216C9D">
              <w:rPr>
                <w:b/>
              </w:rPr>
              <w:t>What will be the date of the first review? (Month and Year)</w:t>
            </w:r>
            <w:r>
              <w:rPr>
                <w:b/>
              </w:rPr>
              <w:t xml:space="preserve"> The first review should take place 6-12 months after first occupation.</w:t>
            </w:r>
          </w:p>
          <w:p w14:paraId="5563BD85" w14:textId="77777777" w:rsidR="00EF5B1D" w:rsidRDefault="00EF5B1D" w:rsidP="001C126E">
            <w:pPr>
              <w:spacing w:before="120" w:after="120"/>
              <w:rPr>
                <w:b/>
              </w:rPr>
            </w:pPr>
          </w:p>
          <w:p w14:paraId="6E6A798B" w14:textId="77777777" w:rsidR="00EF5B1D" w:rsidRPr="00216C9D" w:rsidRDefault="00EF5B1D" w:rsidP="001C126E">
            <w:pPr>
              <w:spacing w:before="120" w:after="120"/>
              <w:rPr>
                <w:b/>
              </w:rPr>
            </w:pPr>
          </w:p>
        </w:tc>
      </w:tr>
    </w:tbl>
    <w:p w14:paraId="10984130" w14:textId="77777777" w:rsidR="00EF5B1D" w:rsidRPr="00216C9D" w:rsidRDefault="00EF5B1D" w:rsidP="00EF5B1D">
      <w:pPr>
        <w:rPr>
          <w:color w:val="000000"/>
        </w:rPr>
      </w:pPr>
    </w:p>
    <w:p w14:paraId="3C0987D5" w14:textId="77777777" w:rsidR="00EF5B1D" w:rsidRPr="00216C9D" w:rsidRDefault="00EF5B1D" w:rsidP="00EF5B1D">
      <w:pPr>
        <w:jc w:val="center"/>
      </w:pPr>
      <w:r w:rsidRPr="00216C9D">
        <w:t>Thank You</w:t>
      </w:r>
    </w:p>
    <w:p w14:paraId="54ACD576" w14:textId="77777777" w:rsidR="00EF5B1D" w:rsidRPr="00216C9D" w:rsidRDefault="00EF5B1D" w:rsidP="00EF5B1D">
      <w:pPr>
        <w:jc w:val="center"/>
      </w:pPr>
    </w:p>
    <w:p w14:paraId="0585FCF7" w14:textId="77777777" w:rsidR="00EF5B1D" w:rsidRPr="00216C9D" w:rsidRDefault="00EF5B1D" w:rsidP="00EF5B1D">
      <w:pPr>
        <w:jc w:val="center"/>
        <w:rPr>
          <w:color w:val="000000"/>
        </w:rPr>
      </w:pPr>
      <w:r w:rsidRPr="00216C9D">
        <w:rPr>
          <w:color w:val="000000"/>
        </w:rPr>
        <w:t>Please e-mail the completed form and site location map to</w:t>
      </w:r>
      <w:r>
        <w:rPr>
          <w:color w:val="000000"/>
        </w:rPr>
        <w:t>:</w:t>
      </w:r>
    </w:p>
    <w:p w14:paraId="00465531" w14:textId="77777777" w:rsidR="00EF5B1D" w:rsidRPr="00216C9D" w:rsidRDefault="00EF5B1D" w:rsidP="00EF5B1D">
      <w:pPr>
        <w:jc w:val="center"/>
        <w:rPr>
          <w:color w:val="000000"/>
        </w:rPr>
      </w:pPr>
    </w:p>
    <w:p w14:paraId="253EFAE4" w14:textId="77777777" w:rsidR="00EF5B1D" w:rsidRPr="00216C9D" w:rsidRDefault="00EF5B1D" w:rsidP="00EF5B1D">
      <w:pPr>
        <w:jc w:val="center"/>
      </w:pPr>
      <w:r w:rsidRPr="00216C9D">
        <w:rPr>
          <w:color w:val="FF0000"/>
        </w:rPr>
        <w:t xml:space="preserve"> </w:t>
      </w:r>
      <w:hyperlink r:id="rId5" w:history="1">
        <w:r w:rsidRPr="00216C9D">
          <w:rPr>
            <w:rStyle w:val="Hyperlink"/>
          </w:rPr>
          <w:t>travelplan@oxfordshire.gov.uk</w:t>
        </w:r>
      </w:hyperlink>
      <w:r>
        <w:rPr>
          <w:color w:val="0000FF"/>
        </w:rPr>
        <w:t xml:space="preserve"> </w:t>
      </w:r>
    </w:p>
    <w:p w14:paraId="7C2BB83F" w14:textId="77777777" w:rsidR="00EF5B1D" w:rsidRPr="00216C9D" w:rsidRDefault="00EF5B1D" w:rsidP="00EF5B1D">
      <w:pPr>
        <w:rPr>
          <w:color w:val="000000"/>
        </w:rPr>
      </w:pPr>
    </w:p>
    <w:p w14:paraId="344832B0" w14:textId="77777777" w:rsidR="00EF5B1D" w:rsidRPr="00216C9D" w:rsidRDefault="00EF5B1D" w:rsidP="00EF5B1D">
      <w:pPr>
        <w:rPr>
          <w:i/>
          <w:color w:val="000000"/>
        </w:rPr>
      </w:pPr>
      <w:r w:rsidRPr="00216C9D">
        <w:rPr>
          <w:i/>
          <w:color w:val="000000"/>
        </w:rPr>
        <w:t>Please note that location map should be submitted in .pdf format and clearly show the development and all of the main features referred to in the statement above e.g. bus stops, pedestrian routes</w:t>
      </w:r>
      <w:r>
        <w:rPr>
          <w:i/>
          <w:color w:val="000000"/>
        </w:rPr>
        <w:t>, local facilities</w:t>
      </w:r>
      <w:r w:rsidRPr="00216C9D">
        <w:rPr>
          <w:i/>
          <w:color w:val="000000"/>
        </w:rPr>
        <w:t xml:space="preserve"> etc.</w:t>
      </w:r>
    </w:p>
    <w:p w14:paraId="50CD4FB2" w14:textId="77777777" w:rsidR="00EF5B1D" w:rsidRPr="00216C9D" w:rsidRDefault="00EF5B1D" w:rsidP="00EF5B1D">
      <w:pPr>
        <w:rPr>
          <w:i/>
          <w:color w:val="000000"/>
        </w:rPr>
      </w:pPr>
    </w:p>
    <w:p w14:paraId="6F773D9F" w14:textId="77777777" w:rsidR="00EF5B1D" w:rsidRPr="00216C9D" w:rsidRDefault="00EF5B1D" w:rsidP="00EF5B1D">
      <w:pPr>
        <w:rPr>
          <w:i/>
          <w:color w:val="000000"/>
        </w:rPr>
      </w:pPr>
    </w:p>
    <w:p w14:paraId="4C83F46C" w14:textId="77777777" w:rsidR="00EF5B1D" w:rsidRPr="00216C9D" w:rsidRDefault="00EF5B1D" w:rsidP="00EF5B1D">
      <w:pPr>
        <w:jc w:val="center"/>
        <w:rPr>
          <w:color w:val="000000"/>
        </w:rPr>
      </w:pPr>
      <w:r w:rsidRPr="00216C9D">
        <w:rPr>
          <w:color w:val="000000"/>
        </w:rPr>
        <w:t xml:space="preserve">The </w:t>
      </w:r>
      <w:r>
        <w:rPr>
          <w:color w:val="000000"/>
        </w:rPr>
        <w:t>Travel Plans Team</w:t>
      </w:r>
      <w:r w:rsidRPr="00216C9D">
        <w:rPr>
          <w:color w:val="000000"/>
        </w:rPr>
        <w:t xml:space="preserve"> at Oxfordshire County Council can be commisoned to produce a </w:t>
      </w:r>
      <w:r>
        <w:rPr>
          <w:color w:val="000000"/>
        </w:rPr>
        <w:t>T</w:t>
      </w:r>
      <w:r w:rsidRPr="00216C9D">
        <w:rPr>
          <w:color w:val="000000"/>
        </w:rPr>
        <w:t>rave</w:t>
      </w:r>
      <w:r>
        <w:rPr>
          <w:color w:val="000000"/>
        </w:rPr>
        <w:t>l</w:t>
      </w:r>
      <w:r w:rsidRPr="00216C9D">
        <w:rPr>
          <w:color w:val="000000"/>
        </w:rPr>
        <w:t xml:space="preserve"> </w:t>
      </w:r>
      <w:r>
        <w:rPr>
          <w:color w:val="000000"/>
        </w:rPr>
        <w:t>P</w:t>
      </w:r>
      <w:r w:rsidRPr="00216C9D">
        <w:rPr>
          <w:color w:val="000000"/>
        </w:rPr>
        <w:t xml:space="preserve">lan </w:t>
      </w:r>
      <w:r>
        <w:rPr>
          <w:color w:val="000000"/>
        </w:rPr>
        <w:t>S</w:t>
      </w:r>
      <w:r w:rsidRPr="00216C9D">
        <w:rPr>
          <w:color w:val="000000"/>
        </w:rPr>
        <w:t>tatement for your organisation, for further infor</w:t>
      </w:r>
      <w:r>
        <w:rPr>
          <w:color w:val="000000"/>
        </w:rPr>
        <w:t>m</w:t>
      </w:r>
      <w:r w:rsidRPr="00216C9D">
        <w:rPr>
          <w:color w:val="000000"/>
        </w:rPr>
        <w:t>ation contact the team at</w:t>
      </w:r>
      <w:r>
        <w:rPr>
          <w:color w:val="000000"/>
        </w:rPr>
        <w:t>:</w:t>
      </w:r>
      <w:r w:rsidRPr="00216C9D">
        <w:rPr>
          <w:color w:val="000000"/>
        </w:rPr>
        <w:t xml:space="preserve"> </w:t>
      </w:r>
    </w:p>
    <w:p w14:paraId="7D44B038" w14:textId="77777777" w:rsidR="00EF5B1D" w:rsidRPr="00216C9D" w:rsidRDefault="00EF5B1D" w:rsidP="00EF5B1D">
      <w:pPr>
        <w:jc w:val="center"/>
        <w:rPr>
          <w:color w:val="000000"/>
        </w:rPr>
      </w:pPr>
    </w:p>
    <w:p w14:paraId="4F293E24" w14:textId="77777777" w:rsidR="00EF5B1D" w:rsidRPr="00216C9D" w:rsidRDefault="00E46566" w:rsidP="00EF5B1D">
      <w:pPr>
        <w:jc w:val="center"/>
        <w:rPr>
          <w:color w:val="000000"/>
        </w:rPr>
      </w:pPr>
      <w:hyperlink r:id="rId6" w:history="1">
        <w:r w:rsidR="00EF5B1D" w:rsidRPr="00216C9D">
          <w:rPr>
            <w:rStyle w:val="Hyperlink"/>
          </w:rPr>
          <w:t>travelplan@oxfordshire.gov.uk</w:t>
        </w:r>
      </w:hyperlink>
      <w:r w:rsidR="00EF5B1D" w:rsidRPr="00216C9D">
        <w:rPr>
          <w:color w:val="000000"/>
        </w:rPr>
        <w:t xml:space="preserve"> </w:t>
      </w:r>
    </w:p>
    <w:sectPr w:rsidR="00EF5B1D" w:rsidRPr="00216C9D" w:rsidSect="00F528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9551A"/>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A752D"/>
    <w:multiLevelType w:val="hybridMultilevel"/>
    <w:tmpl w:val="13C0EF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33D12"/>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05BD3"/>
    <w:multiLevelType w:val="hybridMultilevel"/>
    <w:tmpl w:val="0E9A9FD8"/>
    <w:lvl w:ilvl="0" w:tplc="0809000F">
      <w:start w:val="1"/>
      <w:numFmt w:val="decimal"/>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4" w15:restartNumberingAfterBreak="0">
    <w:nsid w:val="4243557D"/>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8138A"/>
    <w:multiLevelType w:val="hybridMultilevel"/>
    <w:tmpl w:val="9FE241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1F549A"/>
    <w:multiLevelType w:val="hybridMultilevel"/>
    <w:tmpl w:val="9F9EF3A4"/>
    <w:lvl w:ilvl="0" w:tplc="0809000F">
      <w:start w:val="1"/>
      <w:numFmt w:val="decimal"/>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7" w15:restartNumberingAfterBreak="0">
    <w:nsid w:val="51700F1D"/>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A12"/>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EA68E9"/>
    <w:multiLevelType w:val="hybridMultilevel"/>
    <w:tmpl w:val="1F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6A4300"/>
    <w:multiLevelType w:val="hybridMultilevel"/>
    <w:tmpl w:val="373EB1C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1" w15:restartNumberingAfterBreak="0">
    <w:nsid w:val="67F27366"/>
    <w:multiLevelType w:val="hybridMultilevel"/>
    <w:tmpl w:val="9EB05A06"/>
    <w:lvl w:ilvl="0" w:tplc="08090011">
      <w:start w:val="1"/>
      <w:numFmt w:val="decimal"/>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12" w15:restartNumberingAfterBreak="0">
    <w:nsid w:val="6B8E6F10"/>
    <w:multiLevelType w:val="hybridMultilevel"/>
    <w:tmpl w:val="2902BC9E"/>
    <w:lvl w:ilvl="0" w:tplc="0809000F">
      <w:start w:val="1"/>
      <w:numFmt w:val="decimal"/>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13" w15:restartNumberingAfterBreak="0">
    <w:nsid w:val="726F5575"/>
    <w:multiLevelType w:val="hybridMultilevel"/>
    <w:tmpl w:val="7FFA093C"/>
    <w:lvl w:ilvl="0" w:tplc="68063EDA">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6"/>
  </w:num>
  <w:num w:numId="4">
    <w:abstractNumId w:val="3"/>
  </w:num>
  <w:num w:numId="5">
    <w:abstractNumId w:val="12"/>
  </w:num>
  <w:num w:numId="6">
    <w:abstractNumId w:val="11"/>
  </w:num>
  <w:num w:numId="7">
    <w:abstractNumId w:val="5"/>
  </w:num>
  <w:num w:numId="8">
    <w:abstractNumId w:val="1"/>
  </w:num>
  <w:num w:numId="9">
    <w:abstractNumId w:val="0"/>
  </w:num>
  <w:num w:numId="10">
    <w:abstractNumId w:val="8"/>
  </w:num>
  <w:num w:numId="11">
    <w:abstractNumId w:val="2"/>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BD0"/>
    <w:rsid w:val="00020D7B"/>
    <w:rsid w:val="00032B96"/>
    <w:rsid w:val="000B047D"/>
    <w:rsid w:val="000E0A72"/>
    <w:rsid w:val="000F537B"/>
    <w:rsid w:val="0010326D"/>
    <w:rsid w:val="001E1D6E"/>
    <w:rsid w:val="001E676E"/>
    <w:rsid w:val="00216C9D"/>
    <w:rsid w:val="00267625"/>
    <w:rsid w:val="002732D7"/>
    <w:rsid w:val="00276F16"/>
    <w:rsid w:val="002973C2"/>
    <w:rsid w:val="00330026"/>
    <w:rsid w:val="00340856"/>
    <w:rsid w:val="003A4BD0"/>
    <w:rsid w:val="00497DE1"/>
    <w:rsid w:val="004F16C5"/>
    <w:rsid w:val="005E2BA3"/>
    <w:rsid w:val="006A0C78"/>
    <w:rsid w:val="00725C15"/>
    <w:rsid w:val="00740417"/>
    <w:rsid w:val="007678E8"/>
    <w:rsid w:val="007A3CA0"/>
    <w:rsid w:val="007F70AD"/>
    <w:rsid w:val="0084037C"/>
    <w:rsid w:val="00957050"/>
    <w:rsid w:val="009F7839"/>
    <w:rsid w:val="00A23F33"/>
    <w:rsid w:val="00A43BDC"/>
    <w:rsid w:val="00B3314F"/>
    <w:rsid w:val="00B749DA"/>
    <w:rsid w:val="00BA7EE6"/>
    <w:rsid w:val="00CA6DC0"/>
    <w:rsid w:val="00DB3E36"/>
    <w:rsid w:val="00DC6D03"/>
    <w:rsid w:val="00DD6FDF"/>
    <w:rsid w:val="00E46566"/>
    <w:rsid w:val="00E47A97"/>
    <w:rsid w:val="00E7500D"/>
    <w:rsid w:val="00EA27E4"/>
    <w:rsid w:val="00EF5B1D"/>
    <w:rsid w:val="00F14EF4"/>
    <w:rsid w:val="00F52839"/>
    <w:rsid w:val="00FB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95C4"/>
  <w15:docId w15:val="{9F7AB0A5-D422-40A3-9D35-03345B91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D0"/>
    <w:pPr>
      <w:spacing w:after="0" w:line="240" w:lineRule="auto"/>
    </w:pPr>
    <w:rPr>
      <w:rFonts w:ascii="Arial" w:eastAsia="Times New Roman" w:hAnsi="Arial" w:cs="Arial"/>
      <w:noProof/>
      <w:sz w:val="24"/>
      <w:szCs w:val="24"/>
    </w:rPr>
  </w:style>
  <w:style w:type="paragraph" w:styleId="Heading1">
    <w:name w:val="heading 1"/>
    <w:basedOn w:val="Normal"/>
    <w:next w:val="Normal"/>
    <w:link w:val="Heading1Char"/>
    <w:uiPriority w:val="99"/>
    <w:qFormat/>
    <w:rsid w:val="003A4BD0"/>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BD0"/>
    <w:rPr>
      <w:rFonts w:ascii="Arial" w:eastAsia="Times New Roman" w:hAnsi="Arial" w:cs="Arial"/>
      <w:b/>
      <w:bCs/>
      <w:noProof/>
      <w:kern w:val="32"/>
      <w:sz w:val="32"/>
      <w:szCs w:val="32"/>
    </w:rPr>
  </w:style>
  <w:style w:type="character" w:styleId="Hyperlink">
    <w:name w:val="Hyperlink"/>
    <w:basedOn w:val="DefaultParagraphFont"/>
    <w:uiPriority w:val="99"/>
    <w:unhideWhenUsed/>
    <w:rsid w:val="003A4BD0"/>
    <w:rPr>
      <w:color w:val="0000FF" w:themeColor="hyperlink"/>
      <w:u w:val="single"/>
    </w:rPr>
  </w:style>
  <w:style w:type="paragraph" w:styleId="ListParagraph">
    <w:name w:val="List Paragraph"/>
    <w:basedOn w:val="Normal"/>
    <w:uiPriority w:val="34"/>
    <w:qFormat/>
    <w:rsid w:val="00020D7B"/>
    <w:pPr>
      <w:ind w:left="720"/>
      <w:contextualSpacing/>
    </w:pPr>
  </w:style>
  <w:style w:type="table" w:styleId="TableGrid">
    <w:name w:val="Table Grid"/>
    <w:basedOn w:val="TableNormal"/>
    <w:uiPriority w:val="59"/>
    <w:rsid w:val="0003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465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velplan@oxfordshire.gov.uk" TargetMode="External"/><Relationship Id="rId5" Type="http://schemas.openxmlformats.org/officeDocument/2006/relationships/hyperlink" Target="mailto:travelplan@oxford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Mark.gregory</dc:creator>
  <cp:lastModifiedBy>White, Suzanne - Oxfordshire Customer Services</cp:lastModifiedBy>
  <cp:revision>2</cp:revision>
  <cp:lastPrinted>2015-10-20T10:36:00Z</cp:lastPrinted>
  <dcterms:created xsi:type="dcterms:W3CDTF">2021-08-04T10:29:00Z</dcterms:created>
  <dcterms:modified xsi:type="dcterms:W3CDTF">2021-08-04T10:29:00Z</dcterms:modified>
</cp:coreProperties>
</file>