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9250" w14:textId="67EA3E82" w:rsidR="001C38F7" w:rsidRPr="00533B25" w:rsidRDefault="00533B25" w:rsidP="00533B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3B25">
        <w:rPr>
          <w:rFonts w:ascii="Arial" w:hAnsi="Arial" w:cs="Arial"/>
          <w:b/>
          <w:bCs/>
          <w:sz w:val="32"/>
          <w:szCs w:val="32"/>
        </w:rPr>
        <w:t>INDIVIDUAL INTERVENTION RECORD – EARLY YEARS</w:t>
      </w:r>
    </w:p>
    <w:tbl>
      <w:tblPr>
        <w:tblStyle w:val="TableGrid"/>
        <w:tblW w:w="15877" w:type="dxa"/>
        <w:tblInd w:w="-714" w:type="dxa"/>
        <w:tblLook w:val="04A0" w:firstRow="1" w:lastRow="0" w:firstColumn="1" w:lastColumn="0" w:noHBand="0" w:noVBand="1"/>
      </w:tblPr>
      <w:tblGrid>
        <w:gridCol w:w="4277"/>
        <w:gridCol w:w="3563"/>
        <w:gridCol w:w="3564"/>
        <w:gridCol w:w="4473"/>
      </w:tblGrid>
      <w:tr w:rsidR="00533B25" w14:paraId="3AC44BFE" w14:textId="77777777" w:rsidTr="00533B25">
        <w:tc>
          <w:tcPr>
            <w:tcW w:w="4277" w:type="dxa"/>
          </w:tcPr>
          <w:p w14:paraId="14805AD9" w14:textId="77777777" w:rsidR="00533B25" w:rsidRPr="00533B25" w:rsidRDefault="00533B25" w:rsidP="00CF20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25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3563" w:type="dxa"/>
          </w:tcPr>
          <w:p w14:paraId="1B29E630" w14:textId="77777777" w:rsidR="00533B25" w:rsidRPr="00533B25" w:rsidRDefault="00533B25" w:rsidP="00CF20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25">
              <w:rPr>
                <w:rFonts w:ascii="Arial" w:hAnsi="Arial" w:cs="Arial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564" w:type="dxa"/>
          </w:tcPr>
          <w:p w14:paraId="3170917C" w14:textId="77777777" w:rsidR="00533B25" w:rsidRPr="00533B25" w:rsidRDefault="00533B25" w:rsidP="00CF20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25">
              <w:rPr>
                <w:rFonts w:ascii="Arial" w:hAnsi="Arial" w:cs="Arial"/>
                <w:b/>
                <w:bCs/>
                <w:sz w:val="28"/>
                <w:szCs w:val="28"/>
              </w:rPr>
              <w:t>Two Year Funding:  Y/N</w:t>
            </w:r>
          </w:p>
        </w:tc>
        <w:tc>
          <w:tcPr>
            <w:tcW w:w="4473" w:type="dxa"/>
          </w:tcPr>
          <w:p w14:paraId="468A17EA" w14:textId="77777777" w:rsidR="00533B25" w:rsidRPr="00533B25" w:rsidRDefault="00533B25" w:rsidP="00CF20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25">
              <w:rPr>
                <w:rFonts w:ascii="Arial" w:hAnsi="Arial" w:cs="Arial"/>
                <w:b/>
                <w:bCs/>
                <w:sz w:val="28"/>
                <w:szCs w:val="28"/>
              </w:rPr>
              <w:t>30 hour Working Families Entitlement: Y/N</w:t>
            </w:r>
          </w:p>
        </w:tc>
      </w:tr>
      <w:tr w:rsidR="00533B25" w14:paraId="2B9B693B" w14:textId="77777777" w:rsidTr="00533B25">
        <w:tc>
          <w:tcPr>
            <w:tcW w:w="4277" w:type="dxa"/>
          </w:tcPr>
          <w:p w14:paraId="17A41CE7" w14:textId="77777777" w:rsidR="00533B25" w:rsidRPr="00533B25" w:rsidRDefault="00533B25" w:rsidP="00CF20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25">
              <w:rPr>
                <w:rFonts w:ascii="Arial" w:hAnsi="Arial" w:cs="Arial"/>
                <w:b/>
                <w:bCs/>
                <w:sz w:val="28"/>
                <w:szCs w:val="28"/>
              </w:rPr>
              <w:t>SEN Support:  Y/N</w:t>
            </w:r>
          </w:p>
        </w:tc>
        <w:tc>
          <w:tcPr>
            <w:tcW w:w="3563" w:type="dxa"/>
          </w:tcPr>
          <w:p w14:paraId="0DF5844A" w14:textId="77777777" w:rsidR="00533B25" w:rsidRPr="00533B25" w:rsidRDefault="00533B25" w:rsidP="00CF20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25">
              <w:rPr>
                <w:rFonts w:ascii="Arial" w:hAnsi="Arial" w:cs="Arial"/>
                <w:b/>
                <w:bCs/>
                <w:sz w:val="28"/>
                <w:szCs w:val="28"/>
              </w:rPr>
              <w:t>EHC Plan:  Y/N</w:t>
            </w:r>
          </w:p>
        </w:tc>
        <w:tc>
          <w:tcPr>
            <w:tcW w:w="3564" w:type="dxa"/>
          </w:tcPr>
          <w:p w14:paraId="1EE0D178" w14:textId="77777777" w:rsidR="00533B25" w:rsidRPr="00533B25" w:rsidRDefault="00533B25" w:rsidP="00CF20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25">
              <w:rPr>
                <w:rFonts w:ascii="Arial" w:hAnsi="Arial" w:cs="Arial"/>
                <w:b/>
                <w:bCs/>
                <w:sz w:val="28"/>
                <w:szCs w:val="28"/>
              </w:rPr>
              <w:t>Child we are for:  Y/N</w:t>
            </w:r>
          </w:p>
        </w:tc>
        <w:tc>
          <w:tcPr>
            <w:tcW w:w="4473" w:type="dxa"/>
          </w:tcPr>
          <w:p w14:paraId="31D0A01E" w14:textId="77777777" w:rsidR="00533B25" w:rsidRPr="00533B25" w:rsidRDefault="00533B25" w:rsidP="00CF20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25">
              <w:rPr>
                <w:rFonts w:ascii="Arial" w:hAnsi="Arial" w:cs="Arial"/>
                <w:b/>
                <w:bCs/>
                <w:sz w:val="28"/>
                <w:szCs w:val="28"/>
              </w:rPr>
              <w:t>Early Help Assessment: Y/N</w:t>
            </w:r>
          </w:p>
        </w:tc>
      </w:tr>
    </w:tbl>
    <w:p w14:paraId="2D5C492B" w14:textId="486FD0D6" w:rsidR="00533B25" w:rsidRPr="00533B25" w:rsidRDefault="00533B25" w:rsidP="00533B25">
      <w:pPr>
        <w:spacing w:after="0"/>
        <w:rPr>
          <w:rFonts w:ascii="Arial" w:hAnsi="Arial" w:cs="Arial"/>
        </w:rPr>
      </w:pPr>
    </w:p>
    <w:tbl>
      <w:tblPr>
        <w:tblStyle w:val="GridTable4"/>
        <w:tblW w:w="16019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3970"/>
        <w:gridCol w:w="2410"/>
        <w:gridCol w:w="2835"/>
        <w:gridCol w:w="1433"/>
        <w:gridCol w:w="5371"/>
      </w:tblGrid>
      <w:tr w:rsidR="00AC24B5" w:rsidRPr="00533B25" w14:paraId="42BB3861" w14:textId="77777777" w:rsidTr="00533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B15E58D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B25">
              <w:rPr>
                <w:rFonts w:ascii="Arial" w:hAnsi="Arial" w:cs="Arial"/>
                <w:sz w:val="24"/>
                <w:szCs w:val="24"/>
              </w:rPr>
              <w:t>Nature of involvement/intervention:</w:t>
            </w:r>
          </w:p>
        </w:tc>
        <w:tc>
          <w:tcPr>
            <w:tcW w:w="2410" w:type="dxa"/>
          </w:tcPr>
          <w:p w14:paraId="62140792" w14:textId="77777777" w:rsidR="00AC24B5" w:rsidRPr="00533B25" w:rsidRDefault="00AC24B5" w:rsidP="00FE3A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3B25">
              <w:rPr>
                <w:rFonts w:ascii="Arial" w:hAnsi="Arial" w:cs="Arial"/>
                <w:sz w:val="24"/>
                <w:szCs w:val="24"/>
              </w:rPr>
              <w:t>Service/Agency providing involvement</w:t>
            </w:r>
          </w:p>
        </w:tc>
        <w:tc>
          <w:tcPr>
            <w:tcW w:w="2835" w:type="dxa"/>
          </w:tcPr>
          <w:p w14:paraId="35735278" w14:textId="77777777" w:rsidR="00AC24B5" w:rsidRPr="00533B25" w:rsidRDefault="00AC24B5" w:rsidP="0038003F">
            <w:pPr>
              <w:spacing w:after="0" w:line="240" w:lineRule="auto"/>
              <w:ind w:right="-29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3B25">
              <w:rPr>
                <w:rFonts w:ascii="Arial" w:hAnsi="Arial" w:cs="Arial"/>
                <w:sz w:val="24"/>
                <w:szCs w:val="24"/>
              </w:rPr>
              <w:t>Time scale of involvement/</w:t>
            </w:r>
          </w:p>
          <w:p w14:paraId="242F84AF" w14:textId="77777777" w:rsidR="00AC24B5" w:rsidRPr="00533B25" w:rsidRDefault="00AC24B5" w:rsidP="0038003F">
            <w:pPr>
              <w:spacing w:after="0" w:line="240" w:lineRule="auto"/>
              <w:ind w:right="-29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3B25">
              <w:rPr>
                <w:rFonts w:ascii="Arial" w:hAnsi="Arial" w:cs="Arial"/>
                <w:sz w:val="24"/>
                <w:szCs w:val="24"/>
              </w:rPr>
              <w:t>Dates, frequency of input.</w:t>
            </w:r>
          </w:p>
        </w:tc>
        <w:tc>
          <w:tcPr>
            <w:tcW w:w="1433" w:type="dxa"/>
          </w:tcPr>
          <w:p w14:paraId="4E02052A" w14:textId="77777777" w:rsidR="00AC24B5" w:rsidRPr="00533B25" w:rsidRDefault="00AC24B5" w:rsidP="00E23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3B25">
              <w:rPr>
                <w:rFonts w:ascii="Arial" w:hAnsi="Arial" w:cs="Arial"/>
                <w:sz w:val="24"/>
                <w:szCs w:val="24"/>
              </w:rPr>
              <w:t>Cost/ Funding</w:t>
            </w:r>
          </w:p>
        </w:tc>
        <w:tc>
          <w:tcPr>
            <w:tcW w:w="5371" w:type="dxa"/>
          </w:tcPr>
          <w:p w14:paraId="3E8D030F" w14:textId="77777777" w:rsidR="00AC24B5" w:rsidRPr="00533B25" w:rsidRDefault="00AC24B5" w:rsidP="00AC2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3B25">
              <w:rPr>
                <w:rFonts w:ascii="Arial" w:hAnsi="Arial" w:cs="Arial"/>
                <w:sz w:val="24"/>
                <w:szCs w:val="24"/>
              </w:rPr>
              <w:t>Comments/Impact</w:t>
            </w:r>
          </w:p>
        </w:tc>
      </w:tr>
      <w:tr w:rsidR="00AC24B5" w:rsidRPr="00533B25" w14:paraId="4289F027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36ECA97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EC52A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ED2F3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5AF5CF6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38E3B68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0DBD99EB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0CEED2C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6D8521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991C27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5D9E3DB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306FA50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486117EA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DC69175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C6FB1E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9C578F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1D7E27D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218B192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5AF13E45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FDF38BC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905E23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783663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0CB4D5B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2636A49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37497078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3EECF67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97A9AA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54B359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071604E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8887DA8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68652642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76C8EA7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A95517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322495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7B217B5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64461B4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475D3B6B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B799316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0C760D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9C05E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DF5A25A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362261E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41F58B7C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5EBD4EA3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7EAA18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501D41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17F2BD7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36C1C028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5405FF1B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3F4DC6E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B92D45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A8A94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97339C9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47CD50C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3B011B8C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5188F2C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392EBA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C261B3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22AD87C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0BFD952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3C58E7F2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48A8DE5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726155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0CDD3C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D901B17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C6C2875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4C0965E5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9C707C8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24778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FC88D4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E1A1CBD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ACD2B78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4FD7CCE7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F96F116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ABAC3C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FB726E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961D0E3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8974FA9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225B0642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4DC90D6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AD3031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EA875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231767B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7E9B2EB0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02E6FDD1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90BD03F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40B230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00C935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F33D424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25E3368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0DA98AEE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2A3F704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484839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076F2C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740DB39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0E271DA9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7DC8BAD3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C437838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67D92F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039593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E8DF668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732AAA1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44B85819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8B436C7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A6292A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604EE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177DBAE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E33650B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350F80A7" w14:textId="77777777" w:rsidTr="00533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F189B42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092D90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25A715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C87AC30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7BE5AC4A" w14:textId="77777777" w:rsidR="00AC24B5" w:rsidRPr="00533B25" w:rsidRDefault="00AC24B5" w:rsidP="00FE3A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4B5" w:rsidRPr="00533B25" w14:paraId="76BDE24D" w14:textId="77777777" w:rsidTr="00533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EC7648E" w14:textId="77777777" w:rsidR="00AC24B5" w:rsidRPr="00533B25" w:rsidRDefault="00AC24B5" w:rsidP="00FE3A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965EA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77A30B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8B69916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701BD4C1" w14:textId="77777777" w:rsidR="00AC24B5" w:rsidRPr="00533B25" w:rsidRDefault="00AC24B5" w:rsidP="00FE3A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F0957" w14:textId="73A64404" w:rsidR="007E67DC" w:rsidRDefault="007E67DC">
      <w:pPr>
        <w:rPr>
          <w:rFonts w:ascii="Arial" w:hAnsi="Arial" w:cs="Arial"/>
          <w:sz w:val="24"/>
          <w:szCs w:val="24"/>
        </w:rPr>
      </w:pPr>
    </w:p>
    <w:sectPr w:rsidR="007E67DC" w:rsidSect="00533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40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3837" w14:textId="77777777" w:rsidR="0044740A" w:rsidRDefault="0044740A" w:rsidP="002B6276">
      <w:pPr>
        <w:spacing w:after="0" w:line="240" w:lineRule="auto"/>
      </w:pPr>
      <w:r>
        <w:separator/>
      </w:r>
    </w:p>
  </w:endnote>
  <w:endnote w:type="continuationSeparator" w:id="0">
    <w:p w14:paraId="4E40E044" w14:textId="77777777" w:rsidR="0044740A" w:rsidRDefault="0044740A" w:rsidP="002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0288" w14:textId="77777777" w:rsidR="00BB1278" w:rsidRDefault="00B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3D5B" w14:textId="02D17781" w:rsidR="006F33BB" w:rsidRDefault="00C64A78" w:rsidP="00767150">
    <w:pPr>
      <w:pStyle w:val="Footer"/>
      <w:jc w:val="right"/>
    </w:pPr>
    <w:r w:rsidRPr="0091499D">
      <w:rPr>
        <w:rFonts w:ascii="Arial" w:hAnsi="Arial" w:cs="Arial"/>
        <w:noProof/>
        <w:sz w:val="52"/>
        <w:szCs w:val="52"/>
        <w:lang w:eastAsia="en-GB"/>
      </w:rPr>
      <w:drawing>
        <wp:inline distT="0" distB="0" distL="0" distR="0" wp14:anchorId="2E6A5B68" wp14:editId="61803716">
          <wp:extent cx="1638300" cy="352425"/>
          <wp:effectExtent l="0" t="0" r="0" b="0"/>
          <wp:docPr id="12" name="Picture 12" descr="Oxfordshire County Council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Oxfordshire County Council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CFD8" w14:textId="77777777" w:rsidR="00BB1278" w:rsidRDefault="00B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C36E" w14:textId="77777777" w:rsidR="0044740A" w:rsidRDefault="0044740A" w:rsidP="002B6276">
      <w:pPr>
        <w:spacing w:after="0" w:line="240" w:lineRule="auto"/>
      </w:pPr>
      <w:r>
        <w:separator/>
      </w:r>
    </w:p>
  </w:footnote>
  <w:footnote w:type="continuationSeparator" w:id="0">
    <w:p w14:paraId="6C8F0AAF" w14:textId="77777777" w:rsidR="0044740A" w:rsidRDefault="0044740A" w:rsidP="002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D337" w14:textId="77777777" w:rsidR="00BB1278" w:rsidRDefault="00BB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A92A" w14:textId="77777777" w:rsidR="00BB1278" w:rsidRPr="00BB1278" w:rsidRDefault="00BB1278" w:rsidP="00BB1278">
    <w:pPr>
      <w:pStyle w:val="Header"/>
      <w:jc w:val="right"/>
      <w:rPr>
        <w:rFonts w:ascii="Arial" w:hAnsi="Arial" w:cs="Arial"/>
        <w:noProof/>
        <w:sz w:val="52"/>
        <w:szCs w:val="52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4790" w14:textId="77777777" w:rsidR="00BB1278" w:rsidRDefault="00BB1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6"/>
    <w:rsid w:val="00033444"/>
    <w:rsid w:val="00037B3D"/>
    <w:rsid w:val="00041440"/>
    <w:rsid w:val="000C7593"/>
    <w:rsid w:val="00112139"/>
    <w:rsid w:val="001850D7"/>
    <w:rsid w:val="001C38F7"/>
    <w:rsid w:val="001C769D"/>
    <w:rsid w:val="001F6A2E"/>
    <w:rsid w:val="00227B4A"/>
    <w:rsid w:val="00251365"/>
    <w:rsid w:val="0029498A"/>
    <w:rsid w:val="002B6276"/>
    <w:rsid w:val="003120D9"/>
    <w:rsid w:val="00324D92"/>
    <w:rsid w:val="00366A46"/>
    <w:rsid w:val="0038003F"/>
    <w:rsid w:val="00396D58"/>
    <w:rsid w:val="00400F42"/>
    <w:rsid w:val="0042195A"/>
    <w:rsid w:val="0044740A"/>
    <w:rsid w:val="004E141F"/>
    <w:rsid w:val="00533B25"/>
    <w:rsid w:val="005E2DD7"/>
    <w:rsid w:val="00606DC7"/>
    <w:rsid w:val="0061782A"/>
    <w:rsid w:val="00666E49"/>
    <w:rsid w:val="006A5160"/>
    <w:rsid w:val="006A791C"/>
    <w:rsid w:val="006B18B4"/>
    <w:rsid w:val="006F33BB"/>
    <w:rsid w:val="007071D5"/>
    <w:rsid w:val="0074372C"/>
    <w:rsid w:val="00767150"/>
    <w:rsid w:val="007714E4"/>
    <w:rsid w:val="00794C9D"/>
    <w:rsid w:val="007A0BB0"/>
    <w:rsid w:val="007B6B53"/>
    <w:rsid w:val="007E67DC"/>
    <w:rsid w:val="00895022"/>
    <w:rsid w:val="009359FB"/>
    <w:rsid w:val="009E7EE3"/>
    <w:rsid w:val="009F7CE5"/>
    <w:rsid w:val="00A25BBB"/>
    <w:rsid w:val="00A9332D"/>
    <w:rsid w:val="00AC24B5"/>
    <w:rsid w:val="00B1732B"/>
    <w:rsid w:val="00B35D68"/>
    <w:rsid w:val="00BB1278"/>
    <w:rsid w:val="00C64A78"/>
    <w:rsid w:val="00CD7ABE"/>
    <w:rsid w:val="00CF5551"/>
    <w:rsid w:val="00E133E2"/>
    <w:rsid w:val="00E23B27"/>
    <w:rsid w:val="00E378CF"/>
    <w:rsid w:val="00E859F4"/>
    <w:rsid w:val="00ED164F"/>
    <w:rsid w:val="00F35C6F"/>
    <w:rsid w:val="00FC50B4"/>
    <w:rsid w:val="00FE3A3F"/>
    <w:rsid w:val="00FE7F70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1874B8E"/>
  <w15:chartTrackingRefBased/>
  <w15:docId w15:val="{C09A8C8D-2B31-478E-8EA3-95A6A303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76"/>
  </w:style>
  <w:style w:type="paragraph" w:styleId="Footer">
    <w:name w:val="footer"/>
    <w:basedOn w:val="Normal"/>
    <w:link w:val="FooterChar"/>
    <w:uiPriority w:val="99"/>
    <w:unhideWhenUsed/>
    <w:rsid w:val="002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76"/>
  </w:style>
  <w:style w:type="paragraph" w:styleId="BalloonText">
    <w:name w:val="Balloon Text"/>
    <w:basedOn w:val="Normal"/>
    <w:link w:val="BalloonTextChar"/>
    <w:uiPriority w:val="99"/>
    <w:semiHidden/>
    <w:unhideWhenUsed/>
    <w:rsid w:val="002B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2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78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78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64A7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lucy.mettyear</dc:creator>
  <cp:keywords/>
  <cp:lastModifiedBy>White, Suzanne - Oxfordshire County Council</cp:lastModifiedBy>
  <cp:revision>2</cp:revision>
  <dcterms:created xsi:type="dcterms:W3CDTF">2023-01-16T13:59:00Z</dcterms:created>
  <dcterms:modified xsi:type="dcterms:W3CDTF">2023-01-16T13:59:00Z</dcterms:modified>
</cp:coreProperties>
</file>